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0A0" w:rsidRDefault="007550A0" w:rsidP="0047651D">
      <w:pPr>
        <w:spacing w:line="360" w:lineRule="auto"/>
        <w:jc w:val="center"/>
        <w:rPr>
          <w:b/>
          <w:sz w:val="36"/>
          <w:szCs w:val="36"/>
        </w:rPr>
      </w:pPr>
    </w:p>
    <w:p w:rsidR="007550A0" w:rsidRDefault="007550A0" w:rsidP="0047651D">
      <w:pPr>
        <w:spacing w:line="360" w:lineRule="auto"/>
        <w:jc w:val="center"/>
        <w:rPr>
          <w:b/>
          <w:sz w:val="36"/>
          <w:szCs w:val="36"/>
        </w:rPr>
      </w:pPr>
    </w:p>
    <w:p w:rsidR="0047651D" w:rsidRPr="00527A11" w:rsidRDefault="0047651D" w:rsidP="0047651D">
      <w:pPr>
        <w:spacing w:line="360" w:lineRule="auto"/>
        <w:jc w:val="center"/>
        <w:rPr>
          <w:b/>
          <w:sz w:val="36"/>
          <w:szCs w:val="36"/>
        </w:rPr>
      </w:pPr>
      <w:r w:rsidRPr="00527A11">
        <w:rPr>
          <w:b/>
          <w:sz w:val="36"/>
          <w:szCs w:val="36"/>
        </w:rPr>
        <w:t>З А П О В Е Д</w:t>
      </w:r>
    </w:p>
    <w:p w:rsidR="0047651D" w:rsidRDefault="0047651D" w:rsidP="00CF6ED5">
      <w:pPr>
        <w:ind w:right="-1"/>
        <w:jc w:val="both"/>
        <w:rPr>
          <w:b/>
          <w:sz w:val="24"/>
          <w:szCs w:val="24"/>
        </w:rPr>
      </w:pPr>
    </w:p>
    <w:p w:rsidR="00E55D92" w:rsidRDefault="00E55D92" w:rsidP="00CF6ED5">
      <w:pPr>
        <w:ind w:right="-1"/>
        <w:jc w:val="both"/>
        <w:rPr>
          <w:b/>
          <w:sz w:val="24"/>
          <w:szCs w:val="24"/>
        </w:rPr>
      </w:pPr>
    </w:p>
    <w:p w:rsidR="007550A0" w:rsidRDefault="007550A0" w:rsidP="0047651D">
      <w:pPr>
        <w:widowControl w:val="0"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</w:p>
    <w:p w:rsidR="0047651D" w:rsidRDefault="0047651D" w:rsidP="0047651D">
      <w:pPr>
        <w:widowControl w:val="0"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 w:rsidRPr="00527A11">
        <w:rPr>
          <w:b/>
          <w:caps/>
          <w:sz w:val="24"/>
          <w:szCs w:val="24"/>
        </w:rPr>
        <w:t>на ректора на Медицински  Университет-ПЛЕВЕН</w:t>
      </w:r>
    </w:p>
    <w:p w:rsidR="007550A0" w:rsidRPr="00527A11" w:rsidRDefault="007550A0" w:rsidP="0047651D">
      <w:pPr>
        <w:widowControl w:val="0"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</w:p>
    <w:p w:rsidR="0047651D" w:rsidRPr="00527A11" w:rsidRDefault="0047651D" w:rsidP="0047651D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7651D" w:rsidRPr="00527A11" w:rsidRDefault="007550A0" w:rsidP="003F4AE0">
      <w:pPr>
        <w:widowControl w:val="0"/>
        <w:overflowPunct/>
        <w:autoSpaceDE/>
        <w:autoSpaceDN/>
        <w:adjustRightInd/>
        <w:spacing w:after="120"/>
        <w:jc w:val="both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07.11</w:t>
      </w:r>
      <w:r w:rsidR="00CC1A91">
        <w:rPr>
          <w:b/>
          <w:sz w:val="24"/>
          <w:szCs w:val="24"/>
        </w:rPr>
        <w:t>.</w:t>
      </w:r>
      <w:r w:rsidR="00571A49">
        <w:rPr>
          <w:b/>
          <w:sz w:val="24"/>
          <w:szCs w:val="24"/>
        </w:rPr>
        <w:t>2022</w:t>
      </w:r>
      <w:r w:rsidR="0047651D" w:rsidRPr="00527A11">
        <w:rPr>
          <w:b/>
          <w:sz w:val="24"/>
          <w:szCs w:val="24"/>
        </w:rPr>
        <w:t xml:space="preserve"> год.</w:t>
      </w:r>
      <w:r w:rsidR="0047651D" w:rsidRPr="00527A11">
        <w:rPr>
          <w:sz w:val="24"/>
          <w:szCs w:val="24"/>
        </w:rPr>
        <w:tab/>
      </w:r>
      <w:r w:rsidR="0047651D" w:rsidRPr="00527A11">
        <w:rPr>
          <w:sz w:val="24"/>
          <w:szCs w:val="24"/>
        </w:rPr>
        <w:tab/>
      </w:r>
      <w:r w:rsidR="0047651D" w:rsidRPr="00527A11">
        <w:rPr>
          <w:sz w:val="24"/>
          <w:szCs w:val="24"/>
        </w:rPr>
        <w:tab/>
      </w:r>
      <w:r w:rsidR="0047651D" w:rsidRPr="00527A11">
        <w:rPr>
          <w:sz w:val="24"/>
          <w:szCs w:val="24"/>
        </w:rPr>
        <w:tab/>
      </w:r>
      <w:r w:rsidR="00AC494B">
        <w:rPr>
          <w:sz w:val="24"/>
          <w:szCs w:val="24"/>
        </w:rPr>
        <w:t xml:space="preserve">       </w:t>
      </w:r>
      <w:r w:rsidR="002D43BD">
        <w:rPr>
          <w:b/>
          <w:sz w:val="24"/>
          <w:szCs w:val="24"/>
        </w:rPr>
        <w:t>№</w:t>
      </w:r>
      <w:r w:rsidR="001D3C70">
        <w:rPr>
          <w:b/>
          <w:sz w:val="24"/>
          <w:szCs w:val="24"/>
          <w:lang w:val="en-US"/>
        </w:rPr>
        <w:t>3390</w:t>
      </w:r>
      <w:r w:rsidR="0047651D" w:rsidRPr="00527A11">
        <w:rPr>
          <w:sz w:val="24"/>
          <w:szCs w:val="24"/>
        </w:rPr>
        <w:tab/>
      </w:r>
      <w:r w:rsidR="0047651D" w:rsidRPr="00527A11">
        <w:rPr>
          <w:sz w:val="24"/>
          <w:szCs w:val="24"/>
        </w:rPr>
        <w:tab/>
      </w:r>
      <w:r w:rsidR="0047651D" w:rsidRPr="00527A11">
        <w:rPr>
          <w:sz w:val="24"/>
          <w:szCs w:val="24"/>
        </w:rPr>
        <w:tab/>
      </w:r>
      <w:r w:rsidR="00527A11">
        <w:rPr>
          <w:sz w:val="24"/>
          <w:szCs w:val="24"/>
        </w:rPr>
        <w:tab/>
      </w:r>
      <w:r w:rsidR="00281016">
        <w:rPr>
          <w:sz w:val="24"/>
          <w:szCs w:val="24"/>
        </w:rPr>
        <w:t xml:space="preserve">         </w:t>
      </w:r>
      <w:r w:rsidR="00AC494B">
        <w:rPr>
          <w:sz w:val="24"/>
          <w:szCs w:val="24"/>
        </w:rPr>
        <w:t xml:space="preserve">  </w:t>
      </w:r>
      <w:r w:rsidR="0047651D" w:rsidRPr="00527A11">
        <w:rPr>
          <w:b/>
          <w:sz w:val="24"/>
          <w:szCs w:val="24"/>
        </w:rPr>
        <w:t>гр. Плевен</w:t>
      </w:r>
    </w:p>
    <w:p w:rsidR="0047651D" w:rsidRPr="00571A49" w:rsidRDefault="0047651D" w:rsidP="0047651D">
      <w:pPr>
        <w:widowControl w:val="0"/>
        <w:pBdr>
          <w:top w:val="single" w:sz="4" w:space="1" w:color="auto"/>
          <w:bottom w:val="single" w:sz="4" w:space="1" w:color="auto"/>
        </w:pBd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1756AB">
        <w:rPr>
          <w:b/>
          <w:sz w:val="22"/>
          <w:szCs w:val="22"/>
        </w:rPr>
        <w:t>СЪДЪРЖАНИЕ:</w:t>
      </w:r>
      <w:r w:rsidR="00BF0CCC">
        <w:rPr>
          <w:b/>
          <w:sz w:val="22"/>
          <w:szCs w:val="22"/>
        </w:rPr>
        <w:t xml:space="preserve"> </w:t>
      </w:r>
      <w:r w:rsidR="00BF0CCC" w:rsidRPr="00BF0CCC">
        <w:rPr>
          <w:sz w:val="22"/>
          <w:szCs w:val="22"/>
        </w:rPr>
        <w:t>О</w:t>
      </w:r>
      <w:r w:rsidR="00934990">
        <w:rPr>
          <w:sz w:val="22"/>
          <w:szCs w:val="22"/>
        </w:rPr>
        <w:t>бявяване на конкурс</w:t>
      </w:r>
      <w:r w:rsidR="00B167CE">
        <w:rPr>
          <w:sz w:val="22"/>
          <w:szCs w:val="22"/>
        </w:rPr>
        <w:t>и</w:t>
      </w:r>
      <w:r w:rsidR="00091FFE" w:rsidRPr="001756AB">
        <w:rPr>
          <w:sz w:val="22"/>
          <w:szCs w:val="22"/>
        </w:rPr>
        <w:t xml:space="preserve"> за </w:t>
      </w:r>
      <w:r w:rsidR="00412C0F">
        <w:rPr>
          <w:sz w:val="22"/>
          <w:szCs w:val="22"/>
        </w:rPr>
        <w:t xml:space="preserve">назначаване на </w:t>
      </w:r>
      <w:r w:rsidR="0016199E" w:rsidRPr="001756AB">
        <w:rPr>
          <w:sz w:val="22"/>
          <w:szCs w:val="22"/>
        </w:rPr>
        <w:t>изсл</w:t>
      </w:r>
      <w:r w:rsidR="00412C0F">
        <w:rPr>
          <w:sz w:val="22"/>
          <w:szCs w:val="22"/>
        </w:rPr>
        <w:t xml:space="preserve">едователи и сътрудници </w:t>
      </w:r>
      <w:r w:rsidRPr="001756AB">
        <w:rPr>
          <w:sz w:val="22"/>
          <w:szCs w:val="22"/>
        </w:rPr>
        <w:t>в Проект</w:t>
      </w:r>
      <w:r w:rsidR="00412C0F">
        <w:rPr>
          <w:sz w:val="22"/>
          <w:szCs w:val="22"/>
        </w:rPr>
        <w:br/>
        <w:t xml:space="preserve">                                </w:t>
      </w:r>
      <w:r w:rsidRPr="001756AB">
        <w:rPr>
          <w:sz w:val="22"/>
          <w:szCs w:val="22"/>
        </w:rPr>
        <w:t xml:space="preserve"> </w:t>
      </w:r>
      <w:r w:rsidR="00D61CD6">
        <w:rPr>
          <w:sz w:val="22"/>
          <w:szCs w:val="22"/>
        </w:rPr>
        <w:t xml:space="preserve">„Център за компетентност“ </w:t>
      </w:r>
      <w:r w:rsidRPr="001756AB">
        <w:rPr>
          <w:sz w:val="22"/>
          <w:szCs w:val="22"/>
        </w:rPr>
        <w:t>BG05M2OP001-1.002-0010</w:t>
      </w:r>
      <w:r w:rsidR="00BF0CCC">
        <w:rPr>
          <w:sz w:val="22"/>
          <w:szCs w:val="22"/>
        </w:rPr>
        <w:t>-С03</w:t>
      </w:r>
      <w:r w:rsidR="00214DFC">
        <w:rPr>
          <w:sz w:val="22"/>
          <w:szCs w:val="22"/>
        </w:rPr>
        <w:t>,</w:t>
      </w:r>
      <w:r w:rsidR="00412C0F">
        <w:rPr>
          <w:sz w:val="22"/>
          <w:szCs w:val="22"/>
        </w:rPr>
        <w:t xml:space="preserve"> Работ</w:t>
      </w:r>
      <w:r w:rsidR="007550A0">
        <w:rPr>
          <w:sz w:val="22"/>
          <w:szCs w:val="22"/>
          <w:lang w:val="en-US"/>
        </w:rPr>
        <w:t>e</w:t>
      </w:r>
      <w:r w:rsidR="007550A0">
        <w:rPr>
          <w:sz w:val="22"/>
          <w:szCs w:val="22"/>
        </w:rPr>
        <w:t>н</w:t>
      </w:r>
      <w:r w:rsidR="00F6280D">
        <w:rPr>
          <w:sz w:val="22"/>
          <w:szCs w:val="22"/>
        </w:rPr>
        <w:t xml:space="preserve"> пакет </w:t>
      </w:r>
      <w:r w:rsidR="00214DFC">
        <w:rPr>
          <w:sz w:val="22"/>
          <w:szCs w:val="22"/>
        </w:rPr>
        <w:t xml:space="preserve"> (РП</w:t>
      </w:r>
      <w:r w:rsidR="007550A0">
        <w:rPr>
          <w:sz w:val="22"/>
          <w:szCs w:val="22"/>
        </w:rPr>
        <w:t>)</w:t>
      </w:r>
      <w:r w:rsidR="00412C0F">
        <w:rPr>
          <w:sz w:val="22"/>
          <w:szCs w:val="22"/>
        </w:rPr>
        <w:t xml:space="preserve"> </w:t>
      </w:r>
      <w:r w:rsidR="00F6280D">
        <w:rPr>
          <w:sz w:val="22"/>
          <w:szCs w:val="22"/>
        </w:rPr>
        <w:t>3</w:t>
      </w:r>
      <w:r w:rsidR="00412C0F">
        <w:rPr>
          <w:sz w:val="22"/>
          <w:szCs w:val="22"/>
        </w:rPr>
        <w:t>.</w:t>
      </w:r>
    </w:p>
    <w:p w:rsidR="0047651D" w:rsidRPr="00527A11" w:rsidRDefault="0047651D" w:rsidP="0047651D">
      <w:pPr>
        <w:ind w:right="142"/>
        <w:jc w:val="center"/>
        <w:rPr>
          <w:sz w:val="24"/>
          <w:szCs w:val="24"/>
        </w:rPr>
      </w:pPr>
    </w:p>
    <w:p w:rsidR="00443BB1" w:rsidRPr="00527A11" w:rsidRDefault="0047651D" w:rsidP="0016199E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7A11">
        <w:rPr>
          <w:sz w:val="24"/>
          <w:szCs w:val="24"/>
        </w:rPr>
        <w:t>На основание Чл. 32, ал. 1, т. 3 о</w:t>
      </w:r>
      <w:r w:rsidR="00571A49">
        <w:rPr>
          <w:sz w:val="24"/>
          <w:szCs w:val="24"/>
        </w:rPr>
        <w:t>т Закона за висшето образование във връзка с</w:t>
      </w:r>
      <w:r w:rsidRPr="00527A11">
        <w:rPr>
          <w:sz w:val="24"/>
          <w:szCs w:val="24"/>
        </w:rPr>
        <w:t xml:space="preserve"> чл. 41, ал. 1, т. 13 от Правилник за устройство и дейността на МУ-Плевен</w:t>
      </w:r>
      <w:r w:rsidR="0016199E" w:rsidRPr="00527A11">
        <w:rPr>
          <w:sz w:val="24"/>
          <w:szCs w:val="24"/>
        </w:rPr>
        <w:t>,</w:t>
      </w:r>
      <w:r w:rsidRPr="00527A11">
        <w:rPr>
          <w:sz w:val="24"/>
          <w:szCs w:val="24"/>
        </w:rPr>
        <w:t xml:space="preserve"> сключен договор №BG05</w:t>
      </w:r>
      <w:r w:rsidR="00A83614" w:rsidRPr="00527A11">
        <w:rPr>
          <w:sz w:val="24"/>
          <w:szCs w:val="24"/>
        </w:rPr>
        <w:t xml:space="preserve"> </w:t>
      </w:r>
      <w:r w:rsidRPr="00527A11">
        <w:rPr>
          <w:sz w:val="24"/>
          <w:szCs w:val="24"/>
        </w:rPr>
        <w:t>M2OP001-2.009-0031-C01 от 26.07.2018 г., във връзка с одобрен от Министерство на образованието и науката Пр</w:t>
      </w:r>
      <w:r w:rsidR="005B16E0">
        <w:rPr>
          <w:sz w:val="24"/>
          <w:szCs w:val="24"/>
        </w:rPr>
        <w:t>оект  BG05M2OP001-1.002-0010-C03</w:t>
      </w:r>
      <w:r w:rsidRPr="00527A11">
        <w:rPr>
          <w:sz w:val="24"/>
          <w:szCs w:val="24"/>
        </w:rPr>
        <w:t xml:space="preserve"> „Център за компетентност по персонализирана медицина, 3Д и телемедицина, роботизирана и минимално инвазивна хирургия“,  финансиран от Оперативна програма „Наука и образование за интелигентен растеж“</w:t>
      </w:r>
      <w:r w:rsidR="00114355" w:rsidRPr="00527A11">
        <w:rPr>
          <w:sz w:val="24"/>
          <w:szCs w:val="24"/>
        </w:rPr>
        <w:t xml:space="preserve"> съфинансирана от Европейския съюз чрез Европейските структурни и инвестиционни фондове</w:t>
      </w:r>
      <w:r w:rsidR="0016199E" w:rsidRPr="00527A11">
        <w:rPr>
          <w:sz w:val="24"/>
          <w:szCs w:val="24"/>
        </w:rPr>
        <w:t xml:space="preserve"> и изискванията на Ръководство за изпълнение на административни договори за предоставяне на безвъзмездна  финансова помощ, съфинансирани от Европейския фонд за регионално развитие (ЕФРР) по приоритетна ос 1 „Научни изследвания и технологично развитие“  на Оперативна програма „Наука и образование за интелигентен растеж“ 2014-2020 г.</w:t>
      </w:r>
      <w:r w:rsidR="00114355" w:rsidRPr="00527A11">
        <w:rPr>
          <w:sz w:val="24"/>
          <w:szCs w:val="24"/>
        </w:rPr>
        <w:t>,</w:t>
      </w:r>
      <w:r w:rsidR="001A2DB9">
        <w:rPr>
          <w:sz w:val="24"/>
          <w:szCs w:val="24"/>
        </w:rPr>
        <w:t xml:space="preserve"> </w:t>
      </w:r>
      <w:r w:rsidR="001A2DB9" w:rsidRPr="001A2DB9">
        <w:rPr>
          <w:sz w:val="24"/>
          <w:szCs w:val="24"/>
        </w:rPr>
        <w:t xml:space="preserve">относно </w:t>
      </w:r>
      <w:r w:rsidR="00B52DA8">
        <w:rPr>
          <w:sz w:val="24"/>
          <w:szCs w:val="24"/>
        </w:rPr>
        <w:t>наложеното там нормативно изискване</w:t>
      </w:r>
      <w:r w:rsidR="001A2DB9" w:rsidRPr="001A2DB9">
        <w:rPr>
          <w:sz w:val="24"/>
          <w:szCs w:val="24"/>
        </w:rPr>
        <w:t xml:space="preserve"> да се извърши </w:t>
      </w:r>
      <w:r w:rsidR="001A2DB9">
        <w:rPr>
          <w:sz w:val="24"/>
          <w:szCs w:val="24"/>
        </w:rPr>
        <w:t xml:space="preserve">предварителен </w:t>
      </w:r>
      <w:r w:rsidR="001A2DB9" w:rsidRPr="001A2DB9">
        <w:rPr>
          <w:sz w:val="24"/>
          <w:szCs w:val="24"/>
        </w:rPr>
        <w:t>подбор</w:t>
      </w:r>
      <w:r w:rsidR="00B52DA8">
        <w:rPr>
          <w:sz w:val="24"/>
          <w:szCs w:val="24"/>
        </w:rPr>
        <w:t>, чрез конкурс</w:t>
      </w:r>
      <w:r w:rsidR="00F95017">
        <w:rPr>
          <w:sz w:val="24"/>
          <w:szCs w:val="24"/>
        </w:rPr>
        <w:t xml:space="preserve"> </w:t>
      </w:r>
      <w:r w:rsidR="00F95017" w:rsidRPr="001A2DB9">
        <w:rPr>
          <w:sz w:val="24"/>
          <w:szCs w:val="24"/>
        </w:rPr>
        <w:t xml:space="preserve">и се сключи трудов договор </w:t>
      </w:r>
      <w:r w:rsidR="00F95017">
        <w:rPr>
          <w:sz w:val="24"/>
          <w:szCs w:val="24"/>
        </w:rPr>
        <w:t xml:space="preserve">за </w:t>
      </w:r>
      <w:r w:rsidR="00571A49">
        <w:rPr>
          <w:sz w:val="24"/>
          <w:szCs w:val="24"/>
        </w:rPr>
        <w:t>отделни</w:t>
      </w:r>
      <w:r w:rsidR="00F95017">
        <w:rPr>
          <w:sz w:val="24"/>
          <w:szCs w:val="24"/>
        </w:rPr>
        <w:t xml:space="preserve"> позиции</w:t>
      </w:r>
      <w:r w:rsidR="00571A49">
        <w:rPr>
          <w:sz w:val="24"/>
          <w:szCs w:val="24"/>
        </w:rPr>
        <w:t xml:space="preserve"> и длъжности</w:t>
      </w:r>
      <w:r w:rsidR="00F95017">
        <w:rPr>
          <w:sz w:val="24"/>
          <w:szCs w:val="24"/>
        </w:rPr>
        <w:t>, съгласно табл. 6.9.4 от проектанта обосновка,</w:t>
      </w:r>
      <w:r w:rsidR="001A2DB9" w:rsidRPr="001A2DB9">
        <w:rPr>
          <w:sz w:val="24"/>
          <w:szCs w:val="24"/>
        </w:rPr>
        <w:t xml:space="preserve"> с лица, които не са били предмет на предварителни оценки</w:t>
      </w:r>
      <w:r w:rsidR="001A2DB9">
        <w:rPr>
          <w:sz w:val="24"/>
          <w:szCs w:val="24"/>
        </w:rPr>
        <w:t xml:space="preserve"> в проектното предложение</w:t>
      </w:r>
      <w:r w:rsidR="001A2DB9" w:rsidRPr="001A2DB9">
        <w:rPr>
          <w:sz w:val="24"/>
          <w:szCs w:val="24"/>
        </w:rPr>
        <w:t>,</w:t>
      </w:r>
    </w:p>
    <w:p w:rsidR="00925115" w:rsidRPr="00527A11" w:rsidRDefault="00925115" w:rsidP="002F2511">
      <w:pPr>
        <w:ind w:right="142"/>
        <w:jc w:val="both"/>
        <w:rPr>
          <w:sz w:val="24"/>
          <w:szCs w:val="24"/>
        </w:rPr>
      </w:pPr>
    </w:p>
    <w:p w:rsidR="00D94F30" w:rsidRDefault="00D94F30" w:rsidP="00372F2C">
      <w:pPr>
        <w:tabs>
          <w:tab w:val="left" w:pos="4905"/>
        </w:tabs>
        <w:ind w:right="142"/>
        <w:jc w:val="center"/>
        <w:rPr>
          <w:b/>
          <w:sz w:val="28"/>
          <w:szCs w:val="28"/>
        </w:rPr>
      </w:pPr>
    </w:p>
    <w:p w:rsidR="00C86484" w:rsidRPr="00667881" w:rsidRDefault="0039508B" w:rsidP="00372F2C">
      <w:pPr>
        <w:tabs>
          <w:tab w:val="left" w:pos="4905"/>
        </w:tabs>
        <w:ind w:right="142"/>
        <w:jc w:val="center"/>
        <w:rPr>
          <w:b/>
          <w:sz w:val="28"/>
          <w:szCs w:val="28"/>
        </w:rPr>
      </w:pPr>
      <w:r w:rsidRPr="00667881">
        <w:rPr>
          <w:b/>
          <w:sz w:val="28"/>
          <w:szCs w:val="28"/>
        </w:rPr>
        <w:t>НАРЕЖДАМ</w:t>
      </w:r>
      <w:r w:rsidR="004727A5" w:rsidRPr="00667881">
        <w:rPr>
          <w:b/>
          <w:sz w:val="28"/>
          <w:szCs w:val="28"/>
        </w:rPr>
        <w:t>:</w:t>
      </w:r>
    </w:p>
    <w:p w:rsidR="00BE2C16" w:rsidRDefault="00BE2C16" w:rsidP="00372F2C">
      <w:pPr>
        <w:tabs>
          <w:tab w:val="left" w:pos="4905"/>
        </w:tabs>
        <w:ind w:right="142"/>
        <w:jc w:val="center"/>
        <w:rPr>
          <w:b/>
          <w:sz w:val="24"/>
          <w:szCs w:val="24"/>
        </w:rPr>
      </w:pPr>
    </w:p>
    <w:p w:rsidR="00085BD8" w:rsidRPr="00527A11" w:rsidRDefault="00085BD8" w:rsidP="00085BD8">
      <w:pPr>
        <w:numPr>
          <w:ilvl w:val="0"/>
          <w:numId w:val="4"/>
        </w:numPr>
        <w:tabs>
          <w:tab w:val="left" w:pos="709"/>
        </w:tabs>
        <w:spacing w:before="60"/>
        <w:ind w:left="0" w:right="-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съответствие с предложения, направени с доклад от д-р Мартин </w:t>
      </w:r>
      <w:r w:rsidR="00D94F30">
        <w:rPr>
          <w:sz w:val="24"/>
          <w:szCs w:val="24"/>
        </w:rPr>
        <w:t xml:space="preserve">Петров </w:t>
      </w:r>
      <w:proofErr w:type="spellStart"/>
      <w:r>
        <w:rPr>
          <w:sz w:val="24"/>
          <w:szCs w:val="24"/>
        </w:rPr>
        <w:t>Караманлиев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д.м</w:t>
      </w:r>
      <w:proofErr w:type="spellEnd"/>
      <w:r>
        <w:rPr>
          <w:sz w:val="24"/>
          <w:szCs w:val="24"/>
        </w:rPr>
        <w:t xml:space="preserve">., </w:t>
      </w:r>
      <w:r w:rsidR="00C83720">
        <w:rPr>
          <w:sz w:val="24"/>
          <w:szCs w:val="24"/>
        </w:rPr>
        <w:t>„</w:t>
      </w:r>
      <w:r>
        <w:rPr>
          <w:sz w:val="24"/>
          <w:szCs w:val="24"/>
        </w:rPr>
        <w:t xml:space="preserve">Изследовател без научна степен </w:t>
      </w:r>
      <w:r>
        <w:rPr>
          <w:sz w:val="24"/>
          <w:szCs w:val="24"/>
          <w:lang w:val="en-US"/>
        </w:rPr>
        <w:t>R1</w:t>
      </w:r>
      <w:r w:rsidR="00C83720">
        <w:rPr>
          <w:sz w:val="24"/>
          <w:szCs w:val="24"/>
        </w:rPr>
        <w:t>“</w:t>
      </w:r>
      <w:r>
        <w:rPr>
          <w:sz w:val="24"/>
          <w:szCs w:val="24"/>
        </w:rPr>
        <w:t xml:space="preserve"> в направление „Обща/онкологична хирургия“ на РП3, Вх. </w:t>
      </w:r>
      <w:r w:rsidRPr="001D3C70">
        <w:rPr>
          <w:sz w:val="24"/>
          <w:szCs w:val="24"/>
        </w:rPr>
        <w:t>№</w:t>
      </w:r>
      <w:r w:rsidRPr="001D3C70">
        <w:rPr>
          <w:sz w:val="24"/>
          <w:szCs w:val="24"/>
          <w:lang w:val="en-US"/>
        </w:rPr>
        <w:t>I-01-</w:t>
      </w:r>
      <w:r w:rsidR="001D3C70" w:rsidRPr="001D3C70">
        <w:rPr>
          <w:sz w:val="24"/>
          <w:szCs w:val="24"/>
          <w:lang w:val="en-US"/>
        </w:rPr>
        <w:t>3829</w:t>
      </w:r>
      <w:r w:rsidRPr="001D3C70">
        <w:rPr>
          <w:sz w:val="24"/>
          <w:szCs w:val="24"/>
        </w:rPr>
        <w:t xml:space="preserve"> от </w:t>
      </w:r>
      <w:r w:rsidR="001D3C70" w:rsidRPr="001D3C70">
        <w:rPr>
          <w:sz w:val="24"/>
          <w:szCs w:val="24"/>
          <w:lang w:val="en-US"/>
        </w:rPr>
        <w:t>7</w:t>
      </w:r>
      <w:r w:rsidR="001D3C70" w:rsidRPr="001D3C70">
        <w:rPr>
          <w:sz w:val="24"/>
          <w:szCs w:val="24"/>
        </w:rPr>
        <w:t>.11</w:t>
      </w:r>
      <w:r w:rsidRPr="001D3C70">
        <w:rPr>
          <w:sz w:val="24"/>
          <w:szCs w:val="24"/>
        </w:rPr>
        <w:t>.2022 год.,</w:t>
      </w:r>
      <w:r w:rsidR="00DB0B1C">
        <w:rPr>
          <w:sz w:val="24"/>
          <w:szCs w:val="24"/>
        </w:rPr>
        <w:t xml:space="preserve"> обявявам конкурс</w:t>
      </w:r>
      <w:r w:rsidRPr="007A2403">
        <w:rPr>
          <w:sz w:val="24"/>
          <w:szCs w:val="24"/>
        </w:rPr>
        <w:t xml:space="preserve"> за назначаване на </w:t>
      </w:r>
      <w:r>
        <w:rPr>
          <w:sz w:val="24"/>
          <w:szCs w:val="24"/>
        </w:rPr>
        <w:t>изследователи в</w:t>
      </w:r>
      <w:r w:rsidRPr="00527A11">
        <w:rPr>
          <w:sz w:val="24"/>
          <w:szCs w:val="24"/>
        </w:rPr>
        <w:t xml:space="preserve"> п</w:t>
      </w:r>
      <w:r>
        <w:rPr>
          <w:sz w:val="24"/>
          <w:szCs w:val="24"/>
        </w:rPr>
        <w:t>роект BG05M2OP001-1.002-0010-C03</w:t>
      </w:r>
      <w:r w:rsidRPr="00527A11">
        <w:rPr>
          <w:sz w:val="24"/>
          <w:szCs w:val="24"/>
        </w:rPr>
        <w:t xml:space="preserve"> „Център за компетентност по персонализирана медицина, 3Д и телемедицина, роботизирана и минимално инвазивна хирургия“, </w:t>
      </w:r>
      <w:r>
        <w:rPr>
          <w:sz w:val="24"/>
          <w:szCs w:val="24"/>
        </w:rPr>
        <w:t>за</w:t>
      </w:r>
      <w:r w:rsidRPr="00527A11">
        <w:rPr>
          <w:sz w:val="24"/>
          <w:szCs w:val="24"/>
        </w:rPr>
        <w:t xml:space="preserve"> позиции от проектното предложение </w:t>
      </w:r>
      <w:r>
        <w:rPr>
          <w:sz w:val="24"/>
          <w:szCs w:val="24"/>
        </w:rPr>
        <w:t>в</w:t>
      </w:r>
      <w:r w:rsidRPr="00527A11">
        <w:rPr>
          <w:sz w:val="24"/>
          <w:szCs w:val="24"/>
        </w:rPr>
        <w:t xml:space="preserve"> Работен пакет </w:t>
      </w:r>
      <w:r>
        <w:rPr>
          <w:sz w:val="24"/>
          <w:szCs w:val="24"/>
        </w:rPr>
        <w:t>3</w:t>
      </w:r>
      <w:r w:rsidRPr="00527A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(РП3) „Минимално инвазивна хирургия (МИХ)“, направление </w:t>
      </w:r>
      <w:r w:rsidR="00C83720">
        <w:rPr>
          <w:sz w:val="24"/>
          <w:szCs w:val="24"/>
        </w:rPr>
        <w:t>„Обща/онкологична хирургия“</w:t>
      </w:r>
      <w:r>
        <w:rPr>
          <w:sz w:val="24"/>
          <w:szCs w:val="24"/>
        </w:rPr>
        <w:t xml:space="preserve">, където </w:t>
      </w:r>
      <w:r w:rsidRPr="00527A11">
        <w:rPr>
          <w:sz w:val="24"/>
          <w:szCs w:val="24"/>
        </w:rPr>
        <w:t>не са предвидени конкретн</w:t>
      </w:r>
      <w:r>
        <w:rPr>
          <w:sz w:val="24"/>
          <w:szCs w:val="24"/>
        </w:rPr>
        <w:t xml:space="preserve">о упоменати </w:t>
      </w:r>
      <w:r w:rsidRPr="00527A11">
        <w:rPr>
          <w:sz w:val="24"/>
          <w:szCs w:val="24"/>
        </w:rPr>
        <w:t xml:space="preserve"> лица, които да са били предмет на оценка в проектното предложение, както следва:</w:t>
      </w:r>
    </w:p>
    <w:p w:rsidR="00085BD8" w:rsidRPr="00333633" w:rsidRDefault="00085BD8" w:rsidP="00D94F30">
      <w:pPr>
        <w:numPr>
          <w:ilvl w:val="1"/>
          <w:numId w:val="4"/>
        </w:numPr>
        <w:tabs>
          <w:tab w:val="left" w:pos="360"/>
          <w:tab w:val="left" w:pos="851"/>
        </w:tabs>
        <w:spacing w:before="120" w:after="120"/>
        <w:ind w:left="0" w:firstLine="426"/>
        <w:jc w:val="both"/>
        <w:rPr>
          <w:sz w:val="24"/>
          <w:szCs w:val="24"/>
        </w:rPr>
      </w:pPr>
      <w:r w:rsidRPr="006E706A">
        <w:rPr>
          <w:sz w:val="24"/>
          <w:szCs w:val="24"/>
        </w:rPr>
        <w:lastRenderedPageBreak/>
        <w:t xml:space="preserve">За Позиция </w:t>
      </w:r>
      <w:r w:rsidR="007550A0">
        <w:rPr>
          <w:sz w:val="24"/>
          <w:szCs w:val="24"/>
        </w:rPr>
        <w:t>9</w:t>
      </w:r>
      <w:r w:rsidRPr="006E706A">
        <w:rPr>
          <w:sz w:val="24"/>
          <w:szCs w:val="24"/>
        </w:rPr>
        <w:t xml:space="preserve"> в табл. 6.9.4 </w:t>
      </w:r>
      <w:r>
        <w:rPr>
          <w:sz w:val="24"/>
          <w:szCs w:val="24"/>
        </w:rPr>
        <w:t>от</w:t>
      </w:r>
      <w:r w:rsidRPr="006E706A">
        <w:rPr>
          <w:sz w:val="24"/>
          <w:szCs w:val="24"/>
        </w:rPr>
        <w:t xml:space="preserve"> РП</w:t>
      </w:r>
      <w:r>
        <w:rPr>
          <w:sz w:val="24"/>
          <w:szCs w:val="24"/>
        </w:rPr>
        <w:t>3, направление „</w:t>
      </w:r>
      <w:r w:rsidR="00A46F9B">
        <w:rPr>
          <w:sz w:val="24"/>
          <w:szCs w:val="24"/>
        </w:rPr>
        <w:t>Обща/онкологична хирургия</w:t>
      </w:r>
      <w:r>
        <w:rPr>
          <w:sz w:val="24"/>
          <w:szCs w:val="24"/>
        </w:rPr>
        <w:t>“</w:t>
      </w:r>
      <w:r w:rsidRPr="006E706A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6E706A">
        <w:rPr>
          <w:sz w:val="24"/>
          <w:szCs w:val="24"/>
        </w:rPr>
        <w:t xml:space="preserve"> проектното предложение за </w:t>
      </w:r>
      <w:r>
        <w:rPr>
          <w:sz w:val="24"/>
          <w:szCs w:val="24"/>
        </w:rPr>
        <w:t>една</w:t>
      </w:r>
      <w:r w:rsidRPr="006E706A">
        <w:rPr>
          <w:sz w:val="24"/>
          <w:szCs w:val="24"/>
        </w:rPr>
        <w:t xml:space="preserve"> длъжност</w:t>
      </w:r>
      <w:r>
        <w:rPr>
          <w:sz w:val="24"/>
          <w:szCs w:val="24"/>
        </w:rPr>
        <w:t xml:space="preserve"> </w:t>
      </w:r>
      <w:r w:rsidRPr="00333633">
        <w:rPr>
          <w:bCs/>
          <w:sz w:val="24"/>
          <w:szCs w:val="24"/>
          <w:lang w:eastAsia="bg-BG"/>
        </w:rPr>
        <w:t>„</w:t>
      </w:r>
      <w:r>
        <w:rPr>
          <w:bCs/>
          <w:sz w:val="24"/>
          <w:szCs w:val="24"/>
          <w:lang w:eastAsia="bg-BG"/>
        </w:rPr>
        <w:t xml:space="preserve">Млад учен </w:t>
      </w:r>
      <w:r w:rsidR="00D66517">
        <w:rPr>
          <w:bCs/>
          <w:sz w:val="24"/>
          <w:szCs w:val="24"/>
          <w:lang w:eastAsia="bg-BG"/>
        </w:rPr>
        <w:t>Обща/Онкологична хирургия</w:t>
      </w:r>
      <w:r>
        <w:rPr>
          <w:bCs/>
          <w:sz w:val="24"/>
          <w:szCs w:val="24"/>
          <w:lang w:eastAsia="bg-BG"/>
        </w:rPr>
        <w:t>“, категория</w:t>
      </w:r>
      <w:r w:rsidRPr="006E706A">
        <w:rPr>
          <w:sz w:val="24"/>
          <w:szCs w:val="24"/>
        </w:rPr>
        <w:t xml:space="preserve"> </w:t>
      </w:r>
      <w:r w:rsidRPr="00333633">
        <w:rPr>
          <w:bCs/>
          <w:sz w:val="24"/>
          <w:szCs w:val="24"/>
          <w:lang w:eastAsia="bg-BG"/>
        </w:rPr>
        <w:t>„</w:t>
      </w:r>
      <w:r>
        <w:rPr>
          <w:bCs/>
          <w:sz w:val="24"/>
          <w:szCs w:val="24"/>
          <w:lang w:eastAsia="bg-BG"/>
        </w:rPr>
        <w:t xml:space="preserve">Изследовател без научна степен, </w:t>
      </w:r>
      <w:r>
        <w:rPr>
          <w:bCs/>
          <w:sz w:val="24"/>
          <w:szCs w:val="24"/>
          <w:lang w:val="en-US" w:eastAsia="bg-BG"/>
        </w:rPr>
        <w:t>R1</w:t>
      </w:r>
      <w:r>
        <w:rPr>
          <w:bCs/>
          <w:sz w:val="24"/>
          <w:szCs w:val="24"/>
          <w:lang w:eastAsia="bg-BG"/>
        </w:rPr>
        <w:t>“.</w:t>
      </w:r>
    </w:p>
    <w:p w:rsidR="0099675D" w:rsidRPr="006E706A" w:rsidRDefault="00143E53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 w:rsidRPr="006E706A">
        <w:rPr>
          <w:sz w:val="24"/>
          <w:szCs w:val="24"/>
        </w:rPr>
        <w:t>Ръководителя</w:t>
      </w:r>
      <w:r w:rsidR="00902EDD" w:rsidRPr="006E706A">
        <w:rPr>
          <w:sz w:val="24"/>
          <w:szCs w:val="24"/>
        </w:rPr>
        <w:t>т</w:t>
      </w:r>
      <w:r w:rsidRPr="006E706A">
        <w:rPr>
          <w:sz w:val="24"/>
          <w:szCs w:val="24"/>
        </w:rPr>
        <w:t xml:space="preserve"> на Проект</w:t>
      </w:r>
      <w:r w:rsidR="001B7B84" w:rsidRPr="006E706A">
        <w:rPr>
          <w:sz w:val="24"/>
          <w:szCs w:val="24"/>
        </w:rPr>
        <w:t xml:space="preserve"> </w:t>
      </w:r>
      <w:r w:rsidR="006B1E91" w:rsidRPr="006E706A">
        <w:rPr>
          <w:sz w:val="24"/>
          <w:szCs w:val="24"/>
        </w:rPr>
        <w:t xml:space="preserve">„Център за компетентност по персонализирана медицина, 3Д и телемедицина, роботизирана и минимално инвазивна хирургия“, </w:t>
      </w:r>
      <w:r w:rsidR="00DB0B1C">
        <w:rPr>
          <w:sz w:val="24"/>
          <w:szCs w:val="24"/>
        </w:rPr>
        <w:t>съвместно</w:t>
      </w:r>
      <w:r w:rsidR="00E55D92">
        <w:rPr>
          <w:sz w:val="24"/>
          <w:szCs w:val="24"/>
        </w:rPr>
        <w:t xml:space="preserve"> </w:t>
      </w:r>
      <w:r w:rsidR="00DB0B1C">
        <w:rPr>
          <w:sz w:val="24"/>
          <w:szCs w:val="24"/>
        </w:rPr>
        <w:t xml:space="preserve">с д-р Мартин </w:t>
      </w:r>
      <w:proofErr w:type="spellStart"/>
      <w:r w:rsidR="00DB0B1C">
        <w:rPr>
          <w:sz w:val="24"/>
          <w:szCs w:val="24"/>
        </w:rPr>
        <w:t>Караманлиев</w:t>
      </w:r>
      <w:proofErr w:type="spellEnd"/>
      <w:r w:rsidR="00DB0B1C">
        <w:rPr>
          <w:sz w:val="24"/>
          <w:szCs w:val="24"/>
        </w:rPr>
        <w:t xml:space="preserve">, в качеството му на определен представител </w:t>
      </w:r>
      <w:r w:rsidR="00D94F30">
        <w:rPr>
          <w:sz w:val="24"/>
          <w:szCs w:val="24"/>
        </w:rPr>
        <w:t>на</w:t>
      </w:r>
      <w:r w:rsidR="00DB0B1C">
        <w:rPr>
          <w:sz w:val="24"/>
          <w:szCs w:val="24"/>
        </w:rPr>
        <w:t xml:space="preserve"> </w:t>
      </w:r>
      <w:r w:rsidR="00E55D92">
        <w:rPr>
          <w:sz w:val="24"/>
          <w:szCs w:val="24"/>
        </w:rPr>
        <w:t xml:space="preserve">работен пакет 3, направление </w:t>
      </w:r>
      <w:r w:rsidRPr="006E706A">
        <w:rPr>
          <w:sz w:val="24"/>
          <w:szCs w:val="24"/>
        </w:rPr>
        <w:t xml:space="preserve"> </w:t>
      </w:r>
      <w:r w:rsidR="00687405">
        <w:rPr>
          <w:sz w:val="24"/>
          <w:szCs w:val="24"/>
        </w:rPr>
        <w:t>„</w:t>
      </w:r>
      <w:r w:rsidR="00E55D92">
        <w:rPr>
          <w:sz w:val="24"/>
          <w:szCs w:val="24"/>
        </w:rPr>
        <w:t>Обща/Онкологична хирургия</w:t>
      </w:r>
      <w:r w:rsidR="00687405">
        <w:rPr>
          <w:sz w:val="24"/>
          <w:szCs w:val="24"/>
        </w:rPr>
        <w:t>“</w:t>
      </w:r>
      <w:r w:rsidR="00527A11" w:rsidRPr="006E706A">
        <w:rPr>
          <w:sz w:val="24"/>
          <w:szCs w:val="24"/>
        </w:rPr>
        <w:t xml:space="preserve">, </w:t>
      </w:r>
      <w:r w:rsidR="001B7B84" w:rsidRPr="006E706A">
        <w:rPr>
          <w:sz w:val="24"/>
          <w:szCs w:val="24"/>
        </w:rPr>
        <w:t>да организира</w:t>
      </w:r>
      <w:r w:rsidR="00DB0B1C">
        <w:rPr>
          <w:sz w:val="24"/>
          <w:szCs w:val="24"/>
        </w:rPr>
        <w:t>т изготвяне</w:t>
      </w:r>
      <w:r w:rsidR="001B7B84" w:rsidRPr="006E706A">
        <w:rPr>
          <w:sz w:val="24"/>
          <w:szCs w:val="24"/>
        </w:rPr>
        <w:t xml:space="preserve"> и представян</w:t>
      </w:r>
      <w:r w:rsidR="00CB62AA" w:rsidRPr="006E706A">
        <w:rPr>
          <w:sz w:val="24"/>
          <w:szCs w:val="24"/>
        </w:rPr>
        <w:t>е</w:t>
      </w:r>
      <w:r w:rsidR="001B7B84" w:rsidRPr="006E706A">
        <w:rPr>
          <w:sz w:val="24"/>
          <w:szCs w:val="24"/>
        </w:rPr>
        <w:t xml:space="preserve"> в </w:t>
      </w:r>
      <w:r w:rsidR="00B52DA8" w:rsidRPr="006E706A">
        <w:rPr>
          <w:sz w:val="24"/>
          <w:szCs w:val="24"/>
        </w:rPr>
        <w:t>о</w:t>
      </w:r>
      <w:r w:rsidR="00375A00" w:rsidRPr="006E706A">
        <w:rPr>
          <w:sz w:val="24"/>
          <w:szCs w:val="24"/>
        </w:rPr>
        <w:t>тдел</w:t>
      </w:r>
      <w:r w:rsidR="001B7B84" w:rsidRPr="006E706A">
        <w:rPr>
          <w:sz w:val="24"/>
          <w:szCs w:val="24"/>
        </w:rPr>
        <w:t xml:space="preserve"> Човешки ресурси на изискванията </w:t>
      </w:r>
      <w:r w:rsidR="00CB62AA" w:rsidRPr="006E706A">
        <w:rPr>
          <w:sz w:val="24"/>
          <w:szCs w:val="24"/>
        </w:rPr>
        <w:t>з</w:t>
      </w:r>
      <w:r w:rsidR="006D349B" w:rsidRPr="006E706A">
        <w:rPr>
          <w:sz w:val="24"/>
          <w:szCs w:val="24"/>
        </w:rPr>
        <w:t>а заемане на длъжност</w:t>
      </w:r>
      <w:r w:rsidR="00DB0B1C">
        <w:rPr>
          <w:sz w:val="24"/>
          <w:szCs w:val="24"/>
        </w:rPr>
        <w:t>та</w:t>
      </w:r>
      <w:r w:rsidRPr="006E706A">
        <w:rPr>
          <w:sz w:val="24"/>
          <w:szCs w:val="24"/>
        </w:rPr>
        <w:t xml:space="preserve"> по </w:t>
      </w:r>
      <w:r w:rsidR="00DB0B1C">
        <w:rPr>
          <w:sz w:val="24"/>
          <w:szCs w:val="24"/>
        </w:rPr>
        <w:t>т. 1 от</w:t>
      </w:r>
      <w:r w:rsidR="00FB126F" w:rsidRPr="006E706A">
        <w:rPr>
          <w:sz w:val="24"/>
          <w:szCs w:val="24"/>
        </w:rPr>
        <w:t xml:space="preserve"> настоящата заповед</w:t>
      </w:r>
      <w:r w:rsidR="005B16E0" w:rsidRPr="006E706A">
        <w:rPr>
          <w:sz w:val="24"/>
          <w:szCs w:val="24"/>
        </w:rPr>
        <w:t xml:space="preserve">, като </w:t>
      </w:r>
      <w:r w:rsidR="00DB0B1C">
        <w:rPr>
          <w:sz w:val="24"/>
          <w:szCs w:val="24"/>
        </w:rPr>
        <w:t xml:space="preserve">стриктно </w:t>
      </w:r>
      <w:r w:rsidR="005B16E0" w:rsidRPr="006E706A">
        <w:rPr>
          <w:sz w:val="24"/>
          <w:szCs w:val="24"/>
        </w:rPr>
        <w:t xml:space="preserve">се съобразят с текстовете за </w:t>
      </w:r>
      <w:r w:rsidR="00DB0B1C">
        <w:rPr>
          <w:sz w:val="24"/>
          <w:szCs w:val="24"/>
        </w:rPr>
        <w:t xml:space="preserve">позицията от </w:t>
      </w:r>
      <w:r w:rsidR="005B16E0" w:rsidRPr="006E706A">
        <w:rPr>
          <w:sz w:val="24"/>
          <w:szCs w:val="24"/>
        </w:rPr>
        <w:t>съответното направление, описани подробно в проектното предложение</w:t>
      </w:r>
      <w:r w:rsidR="00375A00" w:rsidRPr="006E706A">
        <w:rPr>
          <w:sz w:val="24"/>
          <w:szCs w:val="24"/>
        </w:rPr>
        <w:t xml:space="preserve"> и проектната обосновка</w:t>
      </w:r>
      <w:r w:rsidR="001B7B84" w:rsidRPr="006E706A">
        <w:rPr>
          <w:sz w:val="24"/>
          <w:szCs w:val="24"/>
        </w:rPr>
        <w:t>.</w:t>
      </w:r>
    </w:p>
    <w:p w:rsidR="001B7B84" w:rsidRPr="00527A11" w:rsidRDefault="001B7B84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 w:rsidRPr="00527A11">
        <w:rPr>
          <w:sz w:val="24"/>
          <w:szCs w:val="24"/>
        </w:rPr>
        <w:t xml:space="preserve">Ръководителят на </w:t>
      </w:r>
      <w:r w:rsidR="00B52DA8">
        <w:rPr>
          <w:sz w:val="24"/>
          <w:szCs w:val="24"/>
        </w:rPr>
        <w:t>отдел</w:t>
      </w:r>
      <w:r w:rsidRPr="00527A11">
        <w:rPr>
          <w:sz w:val="24"/>
          <w:szCs w:val="24"/>
        </w:rPr>
        <w:t xml:space="preserve"> Човешки ресурси </w:t>
      </w:r>
      <w:r w:rsidR="009778E9" w:rsidRPr="00527A11">
        <w:rPr>
          <w:sz w:val="24"/>
          <w:szCs w:val="24"/>
        </w:rPr>
        <w:t>на МУ-Плевен</w:t>
      </w:r>
      <w:r w:rsidR="002D43BD">
        <w:rPr>
          <w:sz w:val="24"/>
          <w:szCs w:val="24"/>
        </w:rPr>
        <w:t>, съвместно с Р</w:t>
      </w:r>
      <w:r w:rsidR="00375A00">
        <w:rPr>
          <w:sz w:val="24"/>
          <w:szCs w:val="24"/>
        </w:rPr>
        <w:t>ъководителя на проекта</w:t>
      </w:r>
      <w:r w:rsidR="00AD78A2">
        <w:rPr>
          <w:sz w:val="24"/>
          <w:szCs w:val="24"/>
        </w:rPr>
        <w:t xml:space="preserve"> </w:t>
      </w:r>
      <w:r w:rsidRPr="00527A11">
        <w:rPr>
          <w:sz w:val="24"/>
          <w:szCs w:val="24"/>
        </w:rPr>
        <w:t xml:space="preserve">да </w:t>
      </w:r>
      <w:r w:rsidR="009778E9" w:rsidRPr="00527A11">
        <w:rPr>
          <w:sz w:val="24"/>
          <w:szCs w:val="24"/>
        </w:rPr>
        <w:t>организира</w:t>
      </w:r>
      <w:r w:rsidR="00375A00">
        <w:rPr>
          <w:sz w:val="24"/>
          <w:szCs w:val="24"/>
        </w:rPr>
        <w:t>т</w:t>
      </w:r>
      <w:r w:rsidR="009778E9" w:rsidRPr="00527A11">
        <w:rPr>
          <w:sz w:val="24"/>
          <w:szCs w:val="24"/>
        </w:rPr>
        <w:t xml:space="preserve"> изготвянето </w:t>
      </w:r>
      <w:r w:rsidR="00AD78A2">
        <w:rPr>
          <w:sz w:val="24"/>
          <w:szCs w:val="24"/>
        </w:rPr>
        <w:t xml:space="preserve">и публикуването </w:t>
      </w:r>
      <w:r w:rsidR="009778E9" w:rsidRPr="00527A11">
        <w:rPr>
          <w:sz w:val="24"/>
          <w:szCs w:val="24"/>
        </w:rPr>
        <w:t>на</w:t>
      </w:r>
      <w:r w:rsidR="00934990">
        <w:rPr>
          <w:sz w:val="24"/>
          <w:szCs w:val="24"/>
        </w:rPr>
        <w:t xml:space="preserve"> обяв</w:t>
      </w:r>
      <w:r w:rsidR="00FD63D8">
        <w:rPr>
          <w:sz w:val="24"/>
          <w:szCs w:val="24"/>
        </w:rPr>
        <w:t>ата</w:t>
      </w:r>
      <w:r w:rsidR="00934990">
        <w:rPr>
          <w:sz w:val="24"/>
          <w:szCs w:val="24"/>
        </w:rPr>
        <w:t xml:space="preserve"> за провеждане на конкурс</w:t>
      </w:r>
      <w:r w:rsidR="00FD63D8">
        <w:rPr>
          <w:sz w:val="24"/>
          <w:szCs w:val="24"/>
        </w:rPr>
        <w:t>а</w:t>
      </w:r>
      <w:r w:rsidRPr="00527A11">
        <w:rPr>
          <w:sz w:val="24"/>
          <w:szCs w:val="24"/>
        </w:rPr>
        <w:t>, в ко</w:t>
      </w:r>
      <w:r w:rsidR="00FD63D8">
        <w:rPr>
          <w:sz w:val="24"/>
          <w:szCs w:val="24"/>
        </w:rPr>
        <w:t>я</w:t>
      </w:r>
      <w:r w:rsidR="00934990">
        <w:rPr>
          <w:sz w:val="24"/>
          <w:szCs w:val="24"/>
        </w:rPr>
        <w:t>то</w:t>
      </w:r>
      <w:r w:rsidRPr="00527A11">
        <w:rPr>
          <w:sz w:val="24"/>
          <w:szCs w:val="24"/>
        </w:rPr>
        <w:t xml:space="preserve"> да </w:t>
      </w:r>
      <w:r w:rsidR="009778E9" w:rsidRPr="00527A11">
        <w:rPr>
          <w:sz w:val="24"/>
          <w:szCs w:val="24"/>
        </w:rPr>
        <w:t>бъдат</w:t>
      </w:r>
      <w:r w:rsidRPr="00527A11">
        <w:rPr>
          <w:sz w:val="24"/>
          <w:szCs w:val="24"/>
        </w:rPr>
        <w:t xml:space="preserve"> посочени </w:t>
      </w:r>
      <w:r w:rsidR="00866350">
        <w:rPr>
          <w:sz w:val="24"/>
          <w:szCs w:val="24"/>
        </w:rPr>
        <w:t>необходимите</w:t>
      </w:r>
      <w:r w:rsidR="005B16E0">
        <w:rPr>
          <w:sz w:val="24"/>
          <w:szCs w:val="24"/>
        </w:rPr>
        <w:t xml:space="preserve"> изисквания</w:t>
      </w:r>
      <w:r w:rsidRPr="00527A11">
        <w:rPr>
          <w:sz w:val="24"/>
          <w:szCs w:val="24"/>
        </w:rPr>
        <w:t xml:space="preserve"> за заемане на съответната длъжност, документи</w:t>
      </w:r>
      <w:r w:rsidR="00AD78A2">
        <w:rPr>
          <w:sz w:val="24"/>
          <w:szCs w:val="24"/>
        </w:rPr>
        <w:t>те</w:t>
      </w:r>
      <w:r w:rsidRPr="00527A11">
        <w:rPr>
          <w:sz w:val="24"/>
          <w:szCs w:val="24"/>
        </w:rPr>
        <w:t xml:space="preserve">, които кандидатите следва да </w:t>
      </w:r>
      <w:r w:rsidR="00375A00">
        <w:rPr>
          <w:sz w:val="24"/>
          <w:szCs w:val="24"/>
        </w:rPr>
        <w:t xml:space="preserve">подготвят и </w:t>
      </w:r>
      <w:r w:rsidRPr="00527A11">
        <w:rPr>
          <w:sz w:val="24"/>
          <w:szCs w:val="24"/>
        </w:rPr>
        <w:t>подадат</w:t>
      </w:r>
      <w:r w:rsidR="00FD0FC1">
        <w:rPr>
          <w:sz w:val="24"/>
          <w:szCs w:val="24"/>
        </w:rPr>
        <w:t>, както</w:t>
      </w:r>
      <w:r w:rsidR="00AD78A2">
        <w:rPr>
          <w:sz w:val="24"/>
          <w:szCs w:val="24"/>
        </w:rPr>
        <w:t xml:space="preserve"> и</w:t>
      </w:r>
      <w:r w:rsidRPr="00527A11">
        <w:rPr>
          <w:sz w:val="24"/>
          <w:szCs w:val="24"/>
        </w:rPr>
        <w:t xml:space="preserve"> сроковете за подаване </w:t>
      </w:r>
      <w:r w:rsidR="006F2429" w:rsidRPr="00527A11">
        <w:rPr>
          <w:sz w:val="24"/>
          <w:szCs w:val="24"/>
        </w:rPr>
        <w:t xml:space="preserve">и разглеждане </w:t>
      </w:r>
      <w:r w:rsidRPr="00527A11">
        <w:rPr>
          <w:sz w:val="24"/>
          <w:szCs w:val="24"/>
        </w:rPr>
        <w:t>на документите.</w:t>
      </w:r>
    </w:p>
    <w:p w:rsidR="00DA5CE0" w:rsidRDefault="00A7649C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Документите за участие в к</w:t>
      </w:r>
      <w:r w:rsidR="00D46F0B">
        <w:rPr>
          <w:sz w:val="24"/>
          <w:szCs w:val="24"/>
        </w:rPr>
        <w:t>онкурс</w:t>
      </w:r>
      <w:r w:rsidR="00FB126F">
        <w:rPr>
          <w:sz w:val="24"/>
          <w:szCs w:val="24"/>
        </w:rPr>
        <w:t>ите</w:t>
      </w:r>
      <w:r w:rsidR="00DA5CE0">
        <w:rPr>
          <w:sz w:val="24"/>
          <w:szCs w:val="24"/>
        </w:rPr>
        <w:t>,</w:t>
      </w:r>
      <w:r w:rsidR="00CB62AA" w:rsidRPr="00527A11">
        <w:rPr>
          <w:sz w:val="24"/>
          <w:szCs w:val="24"/>
        </w:rPr>
        <w:t xml:space="preserve"> </w:t>
      </w:r>
      <w:r w:rsidR="00DA5CE0" w:rsidRPr="00527A11">
        <w:rPr>
          <w:sz w:val="24"/>
          <w:szCs w:val="24"/>
        </w:rPr>
        <w:t>които кандидатите следва да подадат</w:t>
      </w:r>
      <w:r w:rsidR="00376C3F">
        <w:rPr>
          <w:sz w:val="24"/>
          <w:szCs w:val="24"/>
        </w:rPr>
        <w:t xml:space="preserve"> в</w:t>
      </w:r>
      <w:r w:rsidR="00DA5CE0" w:rsidRPr="00DA5CE0">
        <w:rPr>
          <w:sz w:val="24"/>
          <w:szCs w:val="24"/>
        </w:rPr>
        <w:t xml:space="preserve"> </w:t>
      </w:r>
      <w:r w:rsidR="00375A00">
        <w:rPr>
          <w:sz w:val="24"/>
          <w:szCs w:val="24"/>
        </w:rPr>
        <w:t>Отдел</w:t>
      </w:r>
      <w:r w:rsidR="00DA5CE0" w:rsidRPr="00527A11">
        <w:rPr>
          <w:sz w:val="24"/>
          <w:szCs w:val="24"/>
        </w:rPr>
        <w:t xml:space="preserve"> </w:t>
      </w:r>
      <w:r w:rsidR="00375A00">
        <w:rPr>
          <w:sz w:val="24"/>
          <w:szCs w:val="24"/>
        </w:rPr>
        <w:t>ч</w:t>
      </w:r>
      <w:r w:rsidR="00DA5CE0" w:rsidRPr="00527A11">
        <w:rPr>
          <w:sz w:val="24"/>
          <w:szCs w:val="24"/>
        </w:rPr>
        <w:t>овешки ресурси</w:t>
      </w:r>
      <w:r w:rsidR="00DA5CE0">
        <w:rPr>
          <w:sz w:val="24"/>
          <w:szCs w:val="24"/>
        </w:rPr>
        <w:t>,</w:t>
      </w:r>
      <w:r w:rsidR="00DA5CE0" w:rsidRPr="00527A11">
        <w:rPr>
          <w:sz w:val="24"/>
          <w:szCs w:val="24"/>
        </w:rPr>
        <w:t xml:space="preserve"> </w:t>
      </w:r>
      <w:r w:rsidR="00CB62AA" w:rsidRPr="00527A11">
        <w:rPr>
          <w:sz w:val="24"/>
          <w:szCs w:val="24"/>
        </w:rPr>
        <w:t>да се обяв</w:t>
      </w:r>
      <w:r w:rsidR="00FB126F">
        <w:rPr>
          <w:sz w:val="24"/>
          <w:szCs w:val="24"/>
        </w:rPr>
        <w:t>ят</w:t>
      </w:r>
      <w:r w:rsidR="00CE6EB4" w:rsidRPr="00527A11">
        <w:rPr>
          <w:sz w:val="24"/>
          <w:szCs w:val="24"/>
        </w:rPr>
        <w:t xml:space="preserve"> със срок </w:t>
      </w:r>
      <w:r w:rsidR="003C06D2">
        <w:rPr>
          <w:sz w:val="24"/>
          <w:szCs w:val="24"/>
        </w:rPr>
        <w:t>пет</w:t>
      </w:r>
      <w:r w:rsidR="00CE6EB4" w:rsidRPr="00527A11">
        <w:rPr>
          <w:sz w:val="24"/>
          <w:szCs w:val="24"/>
        </w:rPr>
        <w:t xml:space="preserve"> дни</w:t>
      </w:r>
      <w:r w:rsidR="009778E9" w:rsidRPr="00527A11">
        <w:rPr>
          <w:sz w:val="24"/>
          <w:szCs w:val="24"/>
        </w:rPr>
        <w:t xml:space="preserve">, считано </w:t>
      </w:r>
      <w:r w:rsidR="00CE6EB4" w:rsidRPr="00527A11">
        <w:rPr>
          <w:sz w:val="24"/>
          <w:szCs w:val="24"/>
        </w:rPr>
        <w:t>от датата на публикуване на обяв</w:t>
      </w:r>
      <w:r w:rsidR="00D46F0B">
        <w:rPr>
          <w:sz w:val="24"/>
          <w:szCs w:val="24"/>
        </w:rPr>
        <w:t>ата</w:t>
      </w:r>
      <w:r w:rsidR="006F2429" w:rsidRPr="00527A11">
        <w:rPr>
          <w:sz w:val="24"/>
          <w:szCs w:val="24"/>
        </w:rPr>
        <w:t xml:space="preserve"> в сайт</w:t>
      </w:r>
      <w:r w:rsidR="002D43BD">
        <w:rPr>
          <w:sz w:val="24"/>
          <w:szCs w:val="24"/>
        </w:rPr>
        <w:t>овете</w:t>
      </w:r>
      <w:r w:rsidR="006F2429" w:rsidRPr="00527A11">
        <w:rPr>
          <w:sz w:val="24"/>
          <w:szCs w:val="24"/>
        </w:rPr>
        <w:t xml:space="preserve"> на </w:t>
      </w:r>
      <w:r w:rsidR="002D43BD">
        <w:rPr>
          <w:sz w:val="24"/>
          <w:szCs w:val="24"/>
        </w:rPr>
        <w:t xml:space="preserve">МУ-Плевен </w:t>
      </w:r>
      <w:r w:rsidR="001D0B68">
        <w:rPr>
          <w:sz w:val="24"/>
          <w:szCs w:val="24"/>
        </w:rPr>
        <w:t xml:space="preserve"> и Центъра</w:t>
      </w:r>
      <w:r w:rsidR="009778E9" w:rsidRPr="00527A11">
        <w:rPr>
          <w:sz w:val="24"/>
          <w:szCs w:val="24"/>
        </w:rPr>
        <w:t xml:space="preserve"> за компетентност</w:t>
      </w:r>
      <w:r w:rsidR="00DA5CE0" w:rsidRPr="00527A11">
        <w:rPr>
          <w:sz w:val="24"/>
          <w:szCs w:val="24"/>
        </w:rPr>
        <w:t>.</w:t>
      </w:r>
    </w:p>
    <w:p w:rsidR="00785AC0" w:rsidRDefault="00DA5CE0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 w:rsidRPr="00785AC0">
        <w:rPr>
          <w:sz w:val="24"/>
          <w:szCs w:val="24"/>
        </w:rPr>
        <w:t xml:space="preserve"> </w:t>
      </w:r>
      <w:r w:rsidR="00785AC0">
        <w:rPr>
          <w:sz w:val="24"/>
          <w:szCs w:val="24"/>
        </w:rPr>
        <w:t>В съответствие с изискванията на т. 24.3, х</w:t>
      </w:r>
      <w:r w:rsidR="00746781">
        <w:rPr>
          <w:sz w:val="24"/>
          <w:szCs w:val="24"/>
        </w:rPr>
        <w:t xml:space="preserve">1 и х2 от </w:t>
      </w:r>
      <w:r w:rsidR="00F63E78">
        <w:rPr>
          <w:sz w:val="24"/>
          <w:szCs w:val="24"/>
        </w:rPr>
        <w:t>Условията</w:t>
      </w:r>
      <w:r w:rsidR="00785AC0">
        <w:rPr>
          <w:sz w:val="24"/>
          <w:szCs w:val="24"/>
        </w:rPr>
        <w:t xml:space="preserve"> за кандидатстване, в</w:t>
      </w:r>
      <w:r w:rsidR="00311BC0">
        <w:rPr>
          <w:sz w:val="24"/>
          <w:szCs w:val="24"/>
        </w:rPr>
        <w:t xml:space="preserve"> представените</w:t>
      </w:r>
      <w:r w:rsidRPr="00785AC0">
        <w:rPr>
          <w:sz w:val="24"/>
          <w:szCs w:val="24"/>
        </w:rPr>
        <w:t xml:space="preserve"> към документните </w:t>
      </w:r>
      <w:r w:rsidR="00311BC0">
        <w:rPr>
          <w:sz w:val="24"/>
          <w:szCs w:val="24"/>
        </w:rPr>
        <w:t>биографични данни (</w:t>
      </w:r>
      <w:r w:rsidRPr="007550A0">
        <w:rPr>
          <w:sz w:val="24"/>
          <w:szCs w:val="24"/>
        </w:rPr>
        <w:t>CV</w:t>
      </w:r>
      <w:r w:rsidR="00311BC0">
        <w:rPr>
          <w:sz w:val="24"/>
          <w:szCs w:val="24"/>
        </w:rPr>
        <w:t>)</w:t>
      </w:r>
      <w:r w:rsidR="00746781">
        <w:rPr>
          <w:sz w:val="24"/>
          <w:szCs w:val="24"/>
        </w:rPr>
        <w:t xml:space="preserve"> и в заявлението за участие в конкурса</w:t>
      </w:r>
      <w:r w:rsidRPr="00785AC0">
        <w:rPr>
          <w:sz w:val="24"/>
          <w:szCs w:val="24"/>
        </w:rPr>
        <w:t xml:space="preserve">, кандидатите </w:t>
      </w:r>
      <w:r w:rsidR="00785AC0" w:rsidRPr="00785AC0">
        <w:rPr>
          <w:sz w:val="24"/>
          <w:szCs w:val="24"/>
        </w:rPr>
        <w:t xml:space="preserve">задължително </w:t>
      </w:r>
      <w:r w:rsidRPr="00785AC0">
        <w:rPr>
          <w:sz w:val="24"/>
          <w:szCs w:val="24"/>
        </w:rPr>
        <w:t xml:space="preserve">да </w:t>
      </w:r>
      <w:r w:rsidR="00311BC0">
        <w:rPr>
          <w:sz w:val="24"/>
          <w:szCs w:val="24"/>
        </w:rPr>
        <w:t>приложат копия от</w:t>
      </w:r>
      <w:r w:rsidRPr="00785AC0">
        <w:rPr>
          <w:sz w:val="24"/>
          <w:szCs w:val="24"/>
        </w:rPr>
        <w:t xml:space="preserve"> </w:t>
      </w:r>
      <w:r w:rsidRPr="007550A0">
        <w:rPr>
          <w:sz w:val="24"/>
          <w:szCs w:val="24"/>
        </w:rPr>
        <w:t xml:space="preserve"> </w:t>
      </w:r>
      <w:r w:rsidRPr="00785AC0">
        <w:rPr>
          <w:sz w:val="24"/>
          <w:szCs w:val="24"/>
        </w:rPr>
        <w:t xml:space="preserve">документи за </w:t>
      </w:r>
      <w:r w:rsidR="00785AC0" w:rsidRPr="00785AC0">
        <w:rPr>
          <w:sz w:val="24"/>
          <w:szCs w:val="24"/>
        </w:rPr>
        <w:t xml:space="preserve">образование, опит и квалификация, както и </w:t>
      </w:r>
      <w:r w:rsidR="00785AC0">
        <w:rPr>
          <w:sz w:val="24"/>
          <w:szCs w:val="24"/>
        </w:rPr>
        <w:t xml:space="preserve">обобщено описание на научните публикации, проекти и </w:t>
      </w:r>
      <w:r w:rsidR="00746781">
        <w:rPr>
          <w:sz w:val="24"/>
          <w:szCs w:val="24"/>
        </w:rPr>
        <w:t xml:space="preserve">тематични </w:t>
      </w:r>
      <w:r w:rsidR="00785AC0">
        <w:rPr>
          <w:sz w:val="24"/>
          <w:szCs w:val="24"/>
        </w:rPr>
        <w:t>разработки</w:t>
      </w:r>
      <w:r w:rsidR="00746781">
        <w:rPr>
          <w:sz w:val="24"/>
          <w:szCs w:val="24"/>
        </w:rPr>
        <w:t>, които попадат и са</w:t>
      </w:r>
      <w:r w:rsidR="00785AC0" w:rsidRPr="00785AC0">
        <w:rPr>
          <w:sz w:val="24"/>
          <w:szCs w:val="24"/>
        </w:rPr>
        <w:t xml:space="preserve"> </w:t>
      </w:r>
      <w:r w:rsidR="00746781" w:rsidRPr="00785AC0">
        <w:rPr>
          <w:sz w:val="24"/>
          <w:szCs w:val="24"/>
        </w:rPr>
        <w:t>съотн</w:t>
      </w:r>
      <w:r w:rsidR="00AD78A2">
        <w:rPr>
          <w:sz w:val="24"/>
          <w:szCs w:val="24"/>
        </w:rPr>
        <w:t xml:space="preserve">осими </w:t>
      </w:r>
      <w:r w:rsidR="00785AC0" w:rsidRPr="00785AC0">
        <w:rPr>
          <w:sz w:val="24"/>
          <w:szCs w:val="24"/>
        </w:rPr>
        <w:t xml:space="preserve"> към </w:t>
      </w:r>
      <w:r w:rsidR="00311BC0">
        <w:rPr>
          <w:sz w:val="24"/>
          <w:szCs w:val="24"/>
        </w:rPr>
        <w:t>длъжност</w:t>
      </w:r>
      <w:r w:rsidR="00FD63D8">
        <w:rPr>
          <w:sz w:val="24"/>
          <w:szCs w:val="24"/>
        </w:rPr>
        <w:t>та</w:t>
      </w:r>
      <w:r w:rsidR="00785AC0" w:rsidRPr="00785AC0">
        <w:rPr>
          <w:sz w:val="24"/>
          <w:szCs w:val="24"/>
        </w:rPr>
        <w:t>, за която кандидатстват</w:t>
      </w:r>
      <w:r w:rsidR="00746781">
        <w:rPr>
          <w:sz w:val="24"/>
          <w:szCs w:val="24"/>
        </w:rPr>
        <w:t>.</w:t>
      </w:r>
      <w:r w:rsidRPr="00785AC0">
        <w:rPr>
          <w:sz w:val="24"/>
          <w:szCs w:val="24"/>
        </w:rPr>
        <w:t xml:space="preserve"> </w:t>
      </w:r>
    </w:p>
    <w:p w:rsidR="00CB62AA" w:rsidRPr="00785AC0" w:rsidRDefault="00CB62AA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 w:rsidRPr="00785AC0">
        <w:rPr>
          <w:sz w:val="24"/>
          <w:szCs w:val="24"/>
        </w:rPr>
        <w:t xml:space="preserve">Директорът на Центъра за информационно осигуряване (ЦИО), съвместно с ръководителя на </w:t>
      </w:r>
      <w:r w:rsidR="00BD65BB">
        <w:rPr>
          <w:sz w:val="24"/>
          <w:szCs w:val="24"/>
        </w:rPr>
        <w:t>отдел</w:t>
      </w:r>
      <w:r w:rsidRPr="00785AC0">
        <w:rPr>
          <w:sz w:val="24"/>
          <w:szCs w:val="24"/>
        </w:rPr>
        <w:t xml:space="preserve"> Човешки ресурси </w:t>
      </w:r>
      <w:r w:rsidR="000B3999" w:rsidRPr="00785AC0">
        <w:rPr>
          <w:sz w:val="24"/>
          <w:szCs w:val="24"/>
        </w:rPr>
        <w:t xml:space="preserve">на МУ-Плевен </w:t>
      </w:r>
      <w:r w:rsidR="009778E9" w:rsidRPr="00785AC0">
        <w:rPr>
          <w:sz w:val="24"/>
          <w:szCs w:val="24"/>
        </w:rPr>
        <w:t xml:space="preserve">и Експертът по информация и комуникация на проекта </w:t>
      </w:r>
      <w:r w:rsidRPr="00785AC0">
        <w:rPr>
          <w:sz w:val="24"/>
          <w:szCs w:val="24"/>
        </w:rPr>
        <w:t>да организират публикува</w:t>
      </w:r>
      <w:r w:rsidR="007A2403" w:rsidRPr="00785AC0">
        <w:rPr>
          <w:sz w:val="24"/>
          <w:szCs w:val="24"/>
        </w:rPr>
        <w:t>не на информацията за конкурса</w:t>
      </w:r>
      <w:r w:rsidRPr="00785AC0">
        <w:rPr>
          <w:sz w:val="24"/>
          <w:szCs w:val="24"/>
        </w:rPr>
        <w:t xml:space="preserve"> в сайт</w:t>
      </w:r>
      <w:r w:rsidR="00BD6B2C" w:rsidRPr="00785AC0">
        <w:rPr>
          <w:sz w:val="24"/>
          <w:szCs w:val="24"/>
        </w:rPr>
        <w:t>овете</w:t>
      </w:r>
      <w:r w:rsidRPr="00785AC0">
        <w:rPr>
          <w:sz w:val="24"/>
          <w:szCs w:val="24"/>
        </w:rPr>
        <w:t xml:space="preserve"> на МУ-Плевен</w:t>
      </w:r>
      <w:r w:rsidR="00BD6B2C" w:rsidRPr="00785AC0">
        <w:rPr>
          <w:sz w:val="24"/>
          <w:szCs w:val="24"/>
        </w:rPr>
        <w:t xml:space="preserve"> и Центъра за компетентност</w:t>
      </w:r>
      <w:r w:rsidRPr="00785AC0">
        <w:rPr>
          <w:sz w:val="24"/>
          <w:szCs w:val="24"/>
        </w:rPr>
        <w:t>.</w:t>
      </w:r>
    </w:p>
    <w:p w:rsidR="001B7B84" w:rsidRDefault="001B7B84" w:rsidP="00D94F30">
      <w:pPr>
        <w:numPr>
          <w:ilvl w:val="0"/>
          <w:numId w:val="4"/>
        </w:numPr>
        <w:tabs>
          <w:tab w:val="left" w:pos="709"/>
        </w:tabs>
        <w:spacing w:before="120" w:after="120"/>
        <w:ind w:left="0" w:firstLine="425"/>
        <w:jc w:val="both"/>
        <w:rPr>
          <w:sz w:val="24"/>
          <w:szCs w:val="24"/>
        </w:rPr>
      </w:pPr>
      <w:r w:rsidRPr="00527A11">
        <w:rPr>
          <w:sz w:val="24"/>
          <w:szCs w:val="24"/>
        </w:rPr>
        <w:t xml:space="preserve">Назначавам комисия за провеждане на </w:t>
      </w:r>
      <w:r w:rsidR="007A2403">
        <w:rPr>
          <w:sz w:val="24"/>
          <w:szCs w:val="24"/>
        </w:rPr>
        <w:t>обявени</w:t>
      </w:r>
      <w:r w:rsidR="00FD63D8">
        <w:rPr>
          <w:sz w:val="24"/>
          <w:szCs w:val="24"/>
        </w:rPr>
        <w:t>я</w:t>
      </w:r>
      <w:r w:rsidR="00B91A1F">
        <w:rPr>
          <w:sz w:val="24"/>
          <w:szCs w:val="24"/>
        </w:rPr>
        <w:t xml:space="preserve"> конкурс</w:t>
      </w:r>
      <w:r w:rsidRPr="00527A11">
        <w:rPr>
          <w:sz w:val="24"/>
          <w:szCs w:val="24"/>
        </w:rPr>
        <w:t xml:space="preserve"> </w:t>
      </w:r>
      <w:r w:rsidR="00B91A1F">
        <w:rPr>
          <w:sz w:val="24"/>
          <w:szCs w:val="24"/>
        </w:rPr>
        <w:t xml:space="preserve">и подбора </w:t>
      </w:r>
      <w:r w:rsidRPr="00527A11">
        <w:rPr>
          <w:sz w:val="24"/>
          <w:szCs w:val="24"/>
        </w:rPr>
        <w:t>в състав:</w:t>
      </w:r>
    </w:p>
    <w:p w:rsidR="007550A0" w:rsidRDefault="007550A0" w:rsidP="00CE6EB4">
      <w:pPr>
        <w:tabs>
          <w:tab w:val="left" w:pos="709"/>
        </w:tabs>
        <w:spacing w:before="60"/>
        <w:ind w:left="425" w:right="-1"/>
        <w:jc w:val="both"/>
        <w:rPr>
          <w:b/>
          <w:sz w:val="24"/>
          <w:szCs w:val="24"/>
        </w:rPr>
      </w:pPr>
    </w:p>
    <w:p w:rsidR="00CE6EB4" w:rsidRPr="00527A11" w:rsidRDefault="00CE6EB4" w:rsidP="00CE6EB4">
      <w:pPr>
        <w:tabs>
          <w:tab w:val="left" w:pos="709"/>
        </w:tabs>
        <w:spacing w:before="60"/>
        <w:ind w:left="425" w:right="-1"/>
        <w:jc w:val="both"/>
        <w:rPr>
          <w:b/>
          <w:sz w:val="24"/>
          <w:szCs w:val="24"/>
        </w:rPr>
      </w:pPr>
      <w:r w:rsidRPr="00527A11">
        <w:rPr>
          <w:b/>
          <w:sz w:val="24"/>
          <w:szCs w:val="24"/>
        </w:rPr>
        <w:t>Председател:</w:t>
      </w:r>
    </w:p>
    <w:p w:rsidR="00341185" w:rsidRDefault="007550A0" w:rsidP="006B1E91">
      <w:pPr>
        <w:tabs>
          <w:tab w:val="left" w:pos="709"/>
        </w:tabs>
        <w:spacing w:before="60"/>
        <w:ind w:left="708"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д-р Мартин </w:t>
      </w:r>
      <w:r w:rsidR="00FD63D8">
        <w:rPr>
          <w:sz w:val="24"/>
          <w:szCs w:val="24"/>
        </w:rPr>
        <w:t xml:space="preserve">Петров </w:t>
      </w:r>
      <w:proofErr w:type="spellStart"/>
      <w:r>
        <w:rPr>
          <w:sz w:val="24"/>
          <w:szCs w:val="24"/>
        </w:rPr>
        <w:t>Караманлиев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д.м</w:t>
      </w:r>
      <w:proofErr w:type="spellEnd"/>
      <w:r>
        <w:rPr>
          <w:sz w:val="24"/>
          <w:szCs w:val="24"/>
        </w:rPr>
        <w:t>.</w:t>
      </w:r>
      <w:r w:rsidR="00341185">
        <w:rPr>
          <w:sz w:val="24"/>
          <w:szCs w:val="24"/>
        </w:rPr>
        <w:t>;</w:t>
      </w:r>
    </w:p>
    <w:p w:rsidR="007550A0" w:rsidRDefault="007550A0" w:rsidP="00CE6EB4">
      <w:pPr>
        <w:tabs>
          <w:tab w:val="left" w:pos="709"/>
        </w:tabs>
        <w:spacing w:before="60"/>
        <w:ind w:left="425" w:right="-1"/>
        <w:jc w:val="both"/>
        <w:rPr>
          <w:b/>
          <w:sz w:val="24"/>
          <w:szCs w:val="24"/>
        </w:rPr>
      </w:pPr>
    </w:p>
    <w:p w:rsidR="00CE6EB4" w:rsidRPr="00527A11" w:rsidRDefault="00CE6EB4" w:rsidP="00CE6EB4">
      <w:pPr>
        <w:tabs>
          <w:tab w:val="left" w:pos="709"/>
        </w:tabs>
        <w:spacing w:before="60"/>
        <w:ind w:left="425" w:right="-1"/>
        <w:jc w:val="both"/>
        <w:rPr>
          <w:b/>
          <w:sz w:val="24"/>
          <w:szCs w:val="24"/>
        </w:rPr>
      </w:pPr>
      <w:r w:rsidRPr="00527A11">
        <w:rPr>
          <w:b/>
          <w:sz w:val="24"/>
          <w:szCs w:val="24"/>
        </w:rPr>
        <w:t>Членове:</w:t>
      </w:r>
    </w:p>
    <w:p w:rsidR="00BD2F4C" w:rsidRDefault="00BD2F4C" w:rsidP="00BD2F4C">
      <w:pPr>
        <w:pStyle w:val="ListParagraph"/>
        <w:numPr>
          <w:ilvl w:val="0"/>
          <w:numId w:val="6"/>
        </w:numPr>
        <w:tabs>
          <w:tab w:val="left" w:pos="709"/>
        </w:tabs>
        <w:spacing w:before="60"/>
        <w:ind w:right="-1"/>
        <w:jc w:val="both"/>
        <w:rPr>
          <w:sz w:val="24"/>
          <w:szCs w:val="24"/>
        </w:rPr>
      </w:pPr>
      <w:r w:rsidRPr="00527A11">
        <w:rPr>
          <w:sz w:val="24"/>
          <w:szCs w:val="24"/>
        </w:rPr>
        <w:t xml:space="preserve">Берта Василева Якова – </w:t>
      </w:r>
      <w:r>
        <w:rPr>
          <w:sz w:val="24"/>
          <w:szCs w:val="24"/>
        </w:rPr>
        <w:t>координатор на</w:t>
      </w:r>
      <w:r w:rsidRPr="00527A11">
        <w:rPr>
          <w:sz w:val="24"/>
          <w:szCs w:val="24"/>
        </w:rPr>
        <w:t xml:space="preserve"> проекта</w:t>
      </w:r>
      <w:r>
        <w:rPr>
          <w:sz w:val="24"/>
          <w:szCs w:val="24"/>
        </w:rPr>
        <w:t>;</w:t>
      </w:r>
      <w:r w:rsidRPr="00527A11">
        <w:rPr>
          <w:sz w:val="24"/>
          <w:szCs w:val="24"/>
        </w:rPr>
        <w:tab/>
      </w:r>
    </w:p>
    <w:p w:rsidR="00CE6EB4" w:rsidRPr="00527A11" w:rsidRDefault="00122642" w:rsidP="009778E9">
      <w:pPr>
        <w:pStyle w:val="ListParagraph"/>
        <w:numPr>
          <w:ilvl w:val="0"/>
          <w:numId w:val="6"/>
        </w:numPr>
        <w:tabs>
          <w:tab w:val="left" w:pos="709"/>
        </w:tabs>
        <w:spacing w:before="6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д-р </w:t>
      </w:r>
      <w:r w:rsidR="00F11FC4">
        <w:rPr>
          <w:sz w:val="24"/>
          <w:szCs w:val="24"/>
        </w:rPr>
        <w:t>Кирил Николаев Статев</w:t>
      </w:r>
      <w:r w:rsidR="00CE6EB4" w:rsidRPr="00527A11">
        <w:rPr>
          <w:sz w:val="24"/>
          <w:szCs w:val="24"/>
        </w:rPr>
        <w:t xml:space="preserve"> – </w:t>
      </w:r>
      <w:r w:rsidR="00F11FC4">
        <w:rPr>
          <w:sz w:val="24"/>
          <w:szCs w:val="24"/>
        </w:rPr>
        <w:t>експерт управление</w:t>
      </w:r>
      <w:r w:rsidR="00CE6EB4" w:rsidRPr="00527A11">
        <w:rPr>
          <w:sz w:val="24"/>
          <w:szCs w:val="24"/>
        </w:rPr>
        <w:t xml:space="preserve"> на проект</w:t>
      </w:r>
      <w:r w:rsidR="00F11FC4">
        <w:rPr>
          <w:sz w:val="24"/>
          <w:szCs w:val="24"/>
        </w:rPr>
        <w:t>и</w:t>
      </w:r>
      <w:r w:rsidR="006B1E91" w:rsidRPr="00527A11">
        <w:rPr>
          <w:sz w:val="24"/>
          <w:szCs w:val="24"/>
        </w:rPr>
        <w:t>;</w:t>
      </w:r>
    </w:p>
    <w:p w:rsidR="00CE6EB4" w:rsidRPr="00527A11" w:rsidRDefault="00B83C80" w:rsidP="009778E9">
      <w:pPr>
        <w:pStyle w:val="ListParagraph"/>
        <w:numPr>
          <w:ilvl w:val="0"/>
          <w:numId w:val="6"/>
        </w:numPr>
        <w:tabs>
          <w:tab w:val="left" w:pos="709"/>
        </w:tabs>
        <w:spacing w:before="6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Силвия Георгиева Атанасова</w:t>
      </w:r>
      <w:r w:rsidR="00CE6EB4" w:rsidRPr="00527A11">
        <w:rPr>
          <w:sz w:val="24"/>
          <w:szCs w:val="24"/>
        </w:rPr>
        <w:t xml:space="preserve"> – </w:t>
      </w:r>
      <w:r>
        <w:rPr>
          <w:sz w:val="24"/>
          <w:szCs w:val="24"/>
        </w:rPr>
        <w:t>експерт</w:t>
      </w:r>
      <w:r w:rsidR="00CE6EB4" w:rsidRPr="00527A11">
        <w:rPr>
          <w:sz w:val="24"/>
          <w:szCs w:val="24"/>
        </w:rPr>
        <w:t xml:space="preserve"> човешки ресурси</w:t>
      </w:r>
      <w:r w:rsidR="00687405">
        <w:rPr>
          <w:sz w:val="24"/>
          <w:szCs w:val="24"/>
        </w:rPr>
        <w:t xml:space="preserve"> и </w:t>
      </w:r>
      <w:proofErr w:type="spellStart"/>
      <w:r w:rsidR="00687405">
        <w:rPr>
          <w:sz w:val="24"/>
          <w:szCs w:val="24"/>
        </w:rPr>
        <w:t>тех</w:t>
      </w:r>
      <w:proofErr w:type="spellEnd"/>
      <w:r w:rsidR="00687405">
        <w:rPr>
          <w:sz w:val="24"/>
          <w:szCs w:val="24"/>
        </w:rPr>
        <w:t>. сътрудник в проекта</w:t>
      </w:r>
      <w:r w:rsidR="00BD2F4C">
        <w:rPr>
          <w:sz w:val="24"/>
          <w:szCs w:val="24"/>
        </w:rPr>
        <w:t>.</w:t>
      </w:r>
    </w:p>
    <w:p w:rsidR="007550A0" w:rsidRDefault="007550A0" w:rsidP="00214DFC">
      <w:pPr>
        <w:pStyle w:val="ListParagraph"/>
        <w:tabs>
          <w:tab w:val="left" w:pos="709"/>
        </w:tabs>
        <w:spacing w:before="120"/>
        <w:ind w:left="0" w:firstLine="567"/>
        <w:jc w:val="both"/>
        <w:rPr>
          <w:b/>
          <w:sz w:val="24"/>
          <w:szCs w:val="24"/>
        </w:rPr>
      </w:pPr>
    </w:p>
    <w:p w:rsidR="00934990" w:rsidRPr="00527A11" w:rsidRDefault="00934990" w:rsidP="00214DFC">
      <w:pPr>
        <w:pStyle w:val="ListParagraph"/>
        <w:tabs>
          <w:tab w:val="left" w:pos="709"/>
        </w:tabs>
        <w:spacing w:before="120"/>
        <w:ind w:left="0" w:firstLine="567"/>
        <w:jc w:val="both"/>
        <w:rPr>
          <w:sz w:val="24"/>
          <w:szCs w:val="24"/>
        </w:rPr>
      </w:pPr>
      <w:r w:rsidRPr="00934990">
        <w:rPr>
          <w:b/>
          <w:sz w:val="24"/>
          <w:szCs w:val="24"/>
        </w:rPr>
        <w:t>Резервен член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Бисерка </w:t>
      </w:r>
      <w:r w:rsidR="00122642">
        <w:rPr>
          <w:sz w:val="24"/>
          <w:szCs w:val="24"/>
        </w:rPr>
        <w:t>Тодорова Илиева</w:t>
      </w:r>
      <w:r>
        <w:rPr>
          <w:sz w:val="24"/>
          <w:szCs w:val="24"/>
        </w:rPr>
        <w:t xml:space="preserve">, </w:t>
      </w:r>
      <w:r w:rsidR="00687405">
        <w:rPr>
          <w:sz w:val="24"/>
          <w:szCs w:val="24"/>
        </w:rPr>
        <w:t xml:space="preserve">юрист на </w:t>
      </w:r>
      <w:r>
        <w:rPr>
          <w:sz w:val="24"/>
          <w:szCs w:val="24"/>
        </w:rPr>
        <w:t>юрист по проекта</w:t>
      </w:r>
    </w:p>
    <w:p w:rsidR="00934990" w:rsidRPr="00527A11" w:rsidRDefault="00934990" w:rsidP="00934990">
      <w:pPr>
        <w:pStyle w:val="ListParagraph"/>
        <w:tabs>
          <w:tab w:val="left" w:pos="709"/>
        </w:tabs>
        <w:spacing w:before="60"/>
        <w:ind w:left="1068" w:right="-1"/>
        <w:jc w:val="both"/>
        <w:rPr>
          <w:sz w:val="24"/>
          <w:szCs w:val="24"/>
        </w:rPr>
      </w:pPr>
    </w:p>
    <w:p w:rsidR="00934990" w:rsidRDefault="00934990" w:rsidP="00F11FC4">
      <w:pPr>
        <w:numPr>
          <w:ilvl w:val="0"/>
          <w:numId w:val="4"/>
        </w:numPr>
        <w:tabs>
          <w:tab w:val="left" w:pos="709"/>
          <w:tab w:val="left" w:pos="851"/>
        </w:tabs>
        <w:ind w:left="0" w:firstLine="425"/>
        <w:jc w:val="both"/>
        <w:rPr>
          <w:sz w:val="24"/>
          <w:szCs w:val="24"/>
        </w:rPr>
      </w:pPr>
      <w:r w:rsidRPr="00934990">
        <w:rPr>
          <w:sz w:val="24"/>
          <w:szCs w:val="24"/>
        </w:rPr>
        <w:t xml:space="preserve">Назначената по предходната точка </w:t>
      </w:r>
      <w:r w:rsidR="00344859">
        <w:rPr>
          <w:sz w:val="24"/>
          <w:szCs w:val="24"/>
        </w:rPr>
        <w:t xml:space="preserve">от тази заповед </w:t>
      </w:r>
      <w:r w:rsidR="00FD3456">
        <w:rPr>
          <w:sz w:val="24"/>
          <w:szCs w:val="24"/>
        </w:rPr>
        <w:t>комисия, да проведе конкурсн</w:t>
      </w:r>
      <w:r w:rsidR="005D1B13">
        <w:rPr>
          <w:sz w:val="24"/>
          <w:szCs w:val="24"/>
        </w:rPr>
        <w:t>ата</w:t>
      </w:r>
      <w:r w:rsidR="00FD63D8">
        <w:rPr>
          <w:sz w:val="24"/>
          <w:szCs w:val="24"/>
        </w:rPr>
        <w:t xml:space="preserve"> процедура</w:t>
      </w:r>
      <w:r w:rsidRPr="00934990">
        <w:rPr>
          <w:sz w:val="24"/>
          <w:szCs w:val="24"/>
        </w:rPr>
        <w:t xml:space="preserve"> по документи и чрез събеседване с </w:t>
      </w:r>
      <w:r w:rsidR="00344859">
        <w:rPr>
          <w:sz w:val="24"/>
          <w:szCs w:val="24"/>
        </w:rPr>
        <w:t>допуснатите кандидати</w:t>
      </w:r>
      <w:r w:rsidR="00C34183">
        <w:rPr>
          <w:sz w:val="24"/>
          <w:szCs w:val="24"/>
        </w:rPr>
        <w:t xml:space="preserve">, като </w:t>
      </w:r>
      <w:r w:rsidR="00344859">
        <w:rPr>
          <w:sz w:val="24"/>
          <w:szCs w:val="24"/>
        </w:rPr>
        <w:t xml:space="preserve">стриктно </w:t>
      </w:r>
      <w:r w:rsidRPr="00934990">
        <w:rPr>
          <w:sz w:val="24"/>
          <w:szCs w:val="24"/>
        </w:rPr>
        <w:t xml:space="preserve">се придържа към текстовете за </w:t>
      </w:r>
      <w:r w:rsidR="00344859">
        <w:rPr>
          <w:sz w:val="24"/>
          <w:szCs w:val="24"/>
        </w:rPr>
        <w:t>съответн</w:t>
      </w:r>
      <w:r w:rsidR="00FD63D8">
        <w:rPr>
          <w:sz w:val="24"/>
          <w:szCs w:val="24"/>
        </w:rPr>
        <w:t>ата</w:t>
      </w:r>
      <w:r w:rsidR="00344859">
        <w:rPr>
          <w:sz w:val="24"/>
          <w:szCs w:val="24"/>
        </w:rPr>
        <w:t xml:space="preserve"> </w:t>
      </w:r>
      <w:r w:rsidR="00FD63D8">
        <w:rPr>
          <w:sz w:val="24"/>
          <w:szCs w:val="24"/>
        </w:rPr>
        <w:t>позиция</w:t>
      </w:r>
      <w:r>
        <w:rPr>
          <w:sz w:val="24"/>
          <w:szCs w:val="24"/>
        </w:rPr>
        <w:t xml:space="preserve"> </w:t>
      </w:r>
      <w:r w:rsidRPr="00934990">
        <w:rPr>
          <w:sz w:val="24"/>
          <w:szCs w:val="24"/>
        </w:rPr>
        <w:t xml:space="preserve">от проектното предложение за </w:t>
      </w:r>
      <w:r w:rsidR="00FD63D8">
        <w:rPr>
          <w:sz w:val="24"/>
          <w:szCs w:val="24"/>
        </w:rPr>
        <w:t xml:space="preserve">Работен пакет 3, направление „Обща/Онкологична хирургия“ </w:t>
      </w:r>
      <w:r w:rsidRPr="00934990">
        <w:rPr>
          <w:sz w:val="24"/>
          <w:szCs w:val="24"/>
        </w:rPr>
        <w:t>и изискванията на оперативното ръководство за изпълнение на административни договори,</w:t>
      </w:r>
    </w:p>
    <w:p w:rsidR="00B91A1F" w:rsidRPr="003C6705" w:rsidRDefault="00344859" w:rsidP="00D94F30">
      <w:pPr>
        <w:numPr>
          <w:ilvl w:val="0"/>
          <w:numId w:val="4"/>
        </w:numPr>
        <w:tabs>
          <w:tab w:val="left" w:pos="709"/>
          <w:tab w:val="left" w:pos="851"/>
        </w:tabs>
        <w:spacing w:before="120" w:after="120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FD63D8">
        <w:rPr>
          <w:sz w:val="24"/>
          <w:szCs w:val="24"/>
        </w:rPr>
        <w:t>атата за провеждане на заседанието на комисията да се определи</w:t>
      </w:r>
      <w:r w:rsidR="00B91A1F" w:rsidRPr="003C6705">
        <w:rPr>
          <w:sz w:val="24"/>
          <w:szCs w:val="24"/>
        </w:rPr>
        <w:t xml:space="preserve"> от председателя на комисията за подбора</w:t>
      </w:r>
      <w:r w:rsidR="00B83C80">
        <w:rPr>
          <w:sz w:val="24"/>
          <w:szCs w:val="24"/>
        </w:rPr>
        <w:t xml:space="preserve">, но не по-късно от </w:t>
      </w:r>
      <w:r w:rsidR="000111A9">
        <w:rPr>
          <w:sz w:val="24"/>
          <w:szCs w:val="24"/>
        </w:rPr>
        <w:t>три</w:t>
      </w:r>
      <w:r w:rsidR="00B83C80">
        <w:rPr>
          <w:sz w:val="24"/>
          <w:szCs w:val="24"/>
        </w:rPr>
        <w:t xml:space="preserve"> дни, считани от крайната дата за подаване на документите от </w:t>
      </w:r>
      <w:r w:rsidR="00687405">
        <w:rPr>
          <w:sz w:val="24"/>
          <w:szCs w:val="24"/>
        </w:rPr>
        <w:t xml:space="preserve">страна на </w:t>
      </w:r>
      <w:r w:rsidR="00B83C80">
        <w:rPr>
          <w:sz w:val="24"/>
          <w:szCs w:val="24"/>
        </w:rPr>
        <w:t>кандидатите</w:t>
      </w:r>
      <w:r w:rsidR="003C6705" w:rsidRPr="003C6705">
        <w:rPr>
          <w:sz w:val="24"/>
          <w:szCs w:val="24"/>
          <w:lang w:val="en-US"/>
        </w:rPr>
        <w:t>.</w:t>
      </w:r>
    </w:p>
    <w:p w:rsidR="00B91A1F" w:rsidRDefault="00B91A1F" w:rsidP="00D94F30">
      <w:pPr>
        <w:numPr>
          <w:ilvl w:val="0"/>
          <w:numId w:val="4"/>
        </w:numPr>
        <w:tabs>
          <w:tab w:val="left" w:pos="709"/>
          <w:tab w:val="left" w:pos="851"/>
        </w:tabs>
        <w:spacing w:before="120" w:after="120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Комиси</w:t>
      </w:r>
      <w:r w:rsidR="005D1B13">
        <w:rPr>
          <w:sz w:val="24"/>
          <w:szCs w:val="24"/>
        </w:rPr>
        <w:t>ята</w:t>
      </w:r>
      <w:r>
        <w:rPr>
          <w:sz w:val="24"/>
          <w:szCs w:val="24"/>
        </w:rPr>
        <w:t xml:space="preserve"> за провеждане на конкурсн</w:t>
      </w:r>
      <w:r w:rsidR="005D1B13">
        <w:rPr>
          <w:sz w:val="24"/>
          <w:szCs w:val="24"/>
        </w:rPr>
        <w:t>ата</w:t>
      </w:r>
      <w:r>
        <w:rPr>
          <w:sz w:val="24"/>
          <w:szCs w:val="24"/>
        </w:rPr>
        <w:t xml:space="preserve"> процедур</w:t>
      </w:r>
      <w:r w:rsidR="005D1B13">
        <w:rPr>
          <w:sz w:val="24"/>
          <w:szCs w:val="24"/>
        </w:rPr>
        <w:t>а да изготви</w:t>
      </w:r>
      <w:r>
        <w:rPr>
          <w:sz w:val="24"/>
          <w:szCs w:val="24"/>
        </w:rPr>
        <w:t xml:space="preserve"> протокол за резултатите от </w:t>
      </w:r>
      <w:r w:rsidR="005D1B13">
        <w:rPr>
          <w:sz w:val="24"/>
          <w:szCs w:val="24"/>
        </w:rPr>
        <w:t>проведения</w:t>
      </w:r>
      <w:r w:rsidRPr="00527A11">
        <w:rPr>
          <w:sz w:val="24"/>
          <w:szCs w:val="24"/>
        </w:rPr>
        <w:t xml:space="preserve"> </w:t>
      </w:r>
      <w:r>
        <w:rPr>
          <w:sz w:val="24"/>
          <w:szCs w:val="24"/>
        </w:rPr>
        <w:t>и приключил конкурс</w:t>
      </w:r>
      <w:r w:rsidRPr="00527A11">
        <w:rPr>
          <w:sz w:val="24"/>
          <w:szCs w:val="24"/>
        </w:rPr>
        <w:t>, ко</w:t>
      </w:r>
      <w:r w:rsidR="00FD63D8">
        <w:rPr>
          <w:sz w:val="24"/>
          <w:szCs w:val="24"/>
        </w:rPr>
        <w:t>й</w:t>
      </w:r>
      <w:r w:rsidRPr="00527A11">
        <w:rPr>
          <w:sz w:val="24"/>
          <w:szCs w:val="24"/>
        </w:rPr>
        <w:t>то да ми се представ</w:t>
      </w:r>
      <w:r w:rsidR="00FD63D8">
        <w:rPr>
          <w:sz w:val="24"/>
          <w:szCs w:val="24"/>
        </w:rPr>
        <w:t xml:space="preserve">и </w:t>
      </w:r>
      <w:r w:rsidRPr="00527A11">
        <w:rPr>
          <w:sz w:val="24"/>
          <w:szCs w:val="24"/>
        </w:rPr>
        <w:t>за утвърждаване</w:t>
      </w:r>
      <w:r>
        <w:rPr>
          <w:sz w:val="24"/>
          <w:szCs w:val="24"/>
        </w:rPr>
        <w:t xml:space="preserve"> </w:t>
      </w:r>
      <w:r w:rsidR="00344859">
        <w:rPr>
          <w:sz w:val="24"/>
          <w:szCs w:val="24"/>
        </w:rPr>
        <w:t>в срок</w:t>
      </w:r>
      <w:r>
        <w:rPr>
          <w:sz w:val="24"/>
          <w:szCs w:val="24"/>
        </w:rPr>
        <w:t xml:space="preserve"> </w:t>
      </w:r>
      <w:r w:rsidR="005D1B13">
        <w:rPr>
          <w:sz w:val="24"/>
          <w:szCs w:val="24"/>
        </w:rPr>
        <w:t>най-късно до 18.11</w:t>
      </w:r>
      <w:r w:rsidR="00344859">
        <w:rPr>
          <w:sz w:val="24"/>
          <w:szCs w:val="24"/>
        </w:rPr>
        <w:t>.2022 год</w:t>
      </w:r>
      <w:r w:rsidRPr="00527A11">
        <w:rPr>
          <w:sz w:val="24"/>
          <w:szCs w:val="24"/>
        </w:rPr>
        <w:t>.</w:t>
      </w:r>
    </w:p>
    <w:p w:rsidR="00B91A1F" w:rsidRPr="00527A11" w:rsidRDefault="00B91A1F" w:rsidP="00D94F30">
      <w:pPr>
        <w:numPr>
          <w:ilvl w:val="0"/>
          <w:numId w:val="4"/>
        </w:numPr>
        <w:tabs>
          <w:tab w:val="left" w:pos="709"/>
          <w:tab w:val="left" w:pos="851"/>
        </w:tabs>
        <w:spacing w:before="120" w:after="120"/>
        <w:ind w:left="0" w:firstLine="425"/>
        <w:jc w:val="both"/>
        <w:rPr>
          <w:sz w:val="24"/>
          <w:szCs w:val="24"/>
        </w:rPr>
      </w:pPr>
      <w:r w:rsidRPr="00527A11">
        <w:rPr>
          <w:sz w:val="24"/>
          <w:szCs w:val="24"/>
        </w:rPr>
        <w:t>Настоящата заповед се издава във връзка с изискванията на проект BG05M2 OP001-1.002-0010-C0</w:t>
      </w:r>
      <w:r w:rsidR="0043047C">
        <w:rPr>
          <w:sz w:val="24"/>
          <w:szCs w:val="24"/>
        </w:rPr>
        <w:t>3</w:t>
      </w:r>
      <w:r w:rsidRPr="00527A11">
        <w:rPr>
          <w:sz w:val="24"/>
          <w:szCs w:val="24"/>
        </w:rPr>
        <w:t xml:space="preserve"> „Център за компетентност по персонализирана медицина, 3Д и телемедицина, роботизирана и минимално инвазивна хирургия“</w:t>
      </w:r>
      <w:r w:rsidR="00EA06FB">
        <w:rPr>
          <w:sz w:val="24"/>
          <w:szCs w:val="24"/>
        </w:rPr>
        <w:t>,</w:t>
      </w:r>
      <w:r w:rsidRPr="00527A11">
        <w:rPr>
          <w:sz w:val="24"/>
          <w:szCs w:val="24"/>
        </w:rPr>
        <w:t xml:space="preserve"> изискванията на Ръководство за изпълнение на административни договори за предоставяне на безвъзмездна  финансова помощ, съфинансирани от Европейския фонд за регионално развитие (ЕФРР) по приоритетна ос 1 „Научни изследвания и технологично развитие“  на Оперативна програма „Наука и образование за ин</w:t>
      </w:r>
      <w:r>
        <w:rPr>
          <w:sz w:val="24"/>
          <w:szCs w:val="24"/>
        </w:rPr>
        <w:t>телигентен растеж“ 2014-2020 г</w:t>
      </w:r>
      <w:r w:rsidR="0043047C">
        <w:rPr>
          <w:sz w:val="24"/>
          <w:szCs w:val="24"/>
        </w:rPr>
        <w:t>од</w:t>
      </w:r>
      <w:r>
        <w:rPr>
          <w:sz w:val="24"/>
          <w:szCs w:val="24"/>
        </w:rPr>
        <w:t>.</w:t>
      </w:r>
      <w:r w:rsidR="00EA06FB">
        <w:rPr>
          <w:sz w:val="24"/>
          <w:szCs w:val="24"/>
        </w:rPr>
        <w:t xml:space="preserve"> и е неразделна част от документите по проекта.</w:t>
      </w:r>
    </w:p>
    <w:p w:rsidR="00B91A1F" w:rsidRPr="00527A11" w:rsidRDefault="00B91A1F" w:rsidP="00D94F30">
      <w:pPr>
        <w:numPr>
          <w:ilvl w:val="0"/>
          <w:numId w:val="4"/>
        </w:numPr>
        <w:tabs>
          <w:tab w:val="left" w:pos="851"/>
        </w:tabs>
        <w:spacing w:before="120" w:after="120"/>
        <w:ind w:left="0" w:firstLine="425"/>
        <w:jc w:val="both"/>
        <w:rPr>
          <w:sz w:val="24"/>
          <w:szCs w:val="24"/>
        </w:rPr>
      </w:pPr>
      <w:r w:rsidRPr="00527A11">
        <w:rPr>
          <w:sz w:val="24"/>
          <w:szCs w:val="24"/>
        </w:rPr>
        <w:t>Препис от настоящата заповед</w:t>
      </w:r>
      <w:r w:rsidR="00687405">
        <w:rPr>
          <w:sz w:val="24"/>
          <w:szCs w:val="24"/>
        </w:rPr>
        <w:t>, заедно с обявата</w:t>
      </w:r>
      <w:r w:rsidR="0010097B">
        <w:rPr>
          <w:sz w:val="24"/>
          <w:szCs w:val="24"/>
        </w:rPr>
        <w:t xml:space="preserve"> за </w:t>
      </w:r>
      <w:r w:rsidR="00687405">
        <w:rPr>
          <w:sz w:val="24"/>
          <w:szCs w:val="24"/>
        </w:rPr>
        <w:t>конкурса</w:t>
      </w:r>
      <w:r w:rsidR="00B83C80">
        <w:rPr>
          <w:sz w:val="24"/>
          <w:szCs w:val="24"/>
        </w:rPr>
        <w:t xml:space="preserve"> и образците за необходимите документи</w:t>
      </w:r>
      <w:r w:rsidR="0010097B">
        <w:rPr>
          <w:sz w:val="24"/>
          <w:szCs w:val="24"/>
        </w:rPr>
        <w:t>,</w:t>
      </w:r>
      <w:r w:rsidRPr="00527A11">
        <w:rPr>
          <w:sz w:val="24"/>
          <w:szCs w:val="24"/>
        </w:rPr>
        <w:t xml:space="preserve"> да се </w:t>
      </w:r>
      <w:r w:rsidR="003F4AE0">
        <w:rPr>
          <w:sz w:val="24"/>
          <w:szCs w:val="24"/>
        </w:rPr>
        <w:t>постави</w:t>
      </w:r>
      <w:r w:rsidR="00A55125">
        <w:rPr>
          <w:sz w:val="24"/>
          <w:szCs w:val="24"/>
        </w:rPr>
        <w:t xml:space="preserve"> в </w:t>
      </w:r>
      <w:r w:rsidR="00FD0FC1">
        <w:rPr>
          <w:sz w:val="24"/>
          <w:szCs w:val="24"/>
        </w:rPr>
        <w:t>официални</w:t>
      </w:r>
      <w:r w:rsidR="004136AD">
        <w:rPr>
          <w:sz w:val="24"/>
          <w:szCs w:val="24"/>
        </w:rPr>
        <w:t>те сайтове</w:t>
      </w:r>
      <w:r w:rsidR="00A55125">
        <w:rPr>
          <w:sz w:val="24"/>
          <w:szCs w:val="24"/>
        </w:rPr>
        <w:t xml:space="preserve"> на МУ-Плевен и Центъра за компетентност</w:t>
      </w:r>
      <w:r w:rsidR="00F56682">
        <w:rPr>
          <w:sz w:val="24"/>
          <w:szCs w:val="24"/>
        </w:rPr>
        <w:t>,</w:t>
      </w:r>
      <w:r w:rsidR="00A55125">
        <w:rPr>
          <w:sz w:val="24"/>
          <w:szCs w:val="24"/>
        </w:rPr>
        <w:t xml:space="preserve"> и се </w:t>
      </w:r>
      <w:r w:rsidRPr="00527A11">
        <w:rPr>
          <w:sz w:val="24"/>
          <w:szCs w:val="24"/>
        </w:rPr>
        <w:t>връчи на Ръководител</w:t>
      </w:r>
      <w:r w:rsidR="004136AD">
        <w:rPr>
          <w:sz w:val="24"/>
          <w:szCs w:val="24"/>
        </w:rPr>
        <w:t>ите на Работни пакети и направления в тях</w:t>
      </w:r>
      <w:r w:rsidRPr="00527A11">
        <w:rPr>
          <w:sz w:val="24"/>
          <w:szCs w:val="24"/>
        </w:rPr>
        <w:t xml:space="preserve"> на проект №BG05</w:t>
      </w:r>
      <w:r>
        <w:rPr>
          <w:sz w:val="24"/>
          <w:szCs w:val="24"/>
        </w:rPr>
        <w:t xml:space="preserve"> </w:t>
      </w:r>
      <w:r w:rsidRPr="00527A11">
        <w:rPr>
          <w:sz w:val="24"/>
          <w:szCs w:val="24"/>
        </w:rPr>
        <w:t>M2OP001-1.002-0010-C0</w:t>
      </w:r>
      <w:r w:rsidR="00BD65BB">
        <w:rPr>
          <w:sz w:val="24"/>
          <w:szCs w:val="24"/>
        </w:rPr>
        <w:t>3</w:t>
      </w:r>
      <w:r w:rsidRPr="00527A11">
        <w:rPr>
          <w:sz w:val="24"/>
          <w:szCs w:val="24"/>
        </w:rPr>
        <w:t xml:space="preserve"> „Център за компетентност по персонализирана медицина, 3Д и телемедицина, роботизирана и минимално инвазивна хирургия“, </w:t>
      </w:r>
      <w:r w:rsidR="002D43BD">
        <w:rPr>
          <w:sz w:val="24"/>
          <w:szCs w:val="24"/>
        </w:rPr>
        <w:t>Р</w:t>
      </w:r>
      <w:r w:rsidR="0010097B">
        <w:rPr>
          <w:sz w:val="24"/>
          <w:szCs w:val="24"/>
        </w:rPr>
        <w:t>ъководителя</w:t>
      </w:r>
      <w:r w:rsidR="00BD65BB">
        <w:rPr>
          <w:sz w:val="24"/>
          <w:szCs w:val="24"/>
        </w:rPr>
        <w:t xml:space="preserve"> на отдел Човешки ресурси</w:t>
      </w:r>
      <w:r>
        <w:rPr>
          <w:sz w:val="24"/>
          <w:szCs w:val="24"/>
        </w:rPr>
        <w:t>, членовете на комисията за подбор</w:t>
      </w:r>
      <w:r w:rsidRPr="00527A11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назначаване на изследователи и </w:t>
      </w:r>
      <w:r w:rsidR="00BD65BB">
        <w:rPr>
          <w:sz w:val="24"/>
          <w:szCs w:val="24"/>
        </w:rPr>
        <w:t>всички лица</w:t>
      </w:r>
      <w:r w:rsidRPr="00527A11">
        <w:rPr>
          <w:sz w:val="24"/>
          <w:szCs w:val="24"/>
        </w:rPr>
        <w:t xml:space="preserve"> пряко ангажирани с нейното изпълнение.</w:t>
      </w:r>
    </w:p>
    <w:p w:rsidR="00CF6ED5" w:rsidRPr="00527A11" w:rsidRDefault="00CF6ED5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</w:p>
    <w:p w:rsidR="00344859" w:rsidRDefault="00344859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</w:p>
    <w:p w:rsidR="00F56682" w:rsidRDefault="00F56682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</w:p>
    <w:p w:rsidR="00974A55" w:rsidRPr="00527A11" w:rsidRDefault="00974A55" w:rsidP="00974A55">
      <w:pPr>
        <w:widowControl w:val="0"/>
        <w:overflowPunct/>
        <w:autoSpaceDE/>
        <w:autoSpaceDN/>
        <w:adjustRightInd/>
        <w:ind w:left="5387"/>
        <w:jc w:val="both"/>
        <w:textAlignment w:val="auto"/>
        <w:rPr>
          <w:b/>
          <w:caps/>
          <w:sz w:val="24"/>
          <w:szCs w:val="24"/>
        </w:rPr>
      </w:pPr>
      <w:r w:rsidRPr="00527A11">
        <w:rPr>
          <w:b/>
          <w:caps/>
          <w:sz w:val="24"/>
          <w:szCs w:val="24"/>
        </w:rPr>
        <w:t xml:space="preserve">Ректор:        </w:t>
      </w:r>
      <w:r w:rsidR="00333633">
        <w:rPr>
          <w:b/>
          <w:caps/>
          <w:sz w:val="24"/>
          <w:szCs w:val="24"/>
        </w:rPr>
        <w:t xml:space="preserve">     </w:t>
      </w:r>
    </w:p>
    <w:p w:rsidR="00974A55" w:rsidRPr="00527A11" w:rsidRDefault="00974A55" w:rsidP="00974A55">
      <w:pPr>
        <w:widowControl w:val="0"/>
        <w:overflowPunct/>
        <w:autoSpaceDE/>
        <w:autoSpaceDN/>
        <w:adjustRightInd/>
        <w:ind w:left="4956" w:firstLine="708"/>
        <w:jc w:val="both"/>
        <w:textAlignment w:val="auto"/>
        <w:rPr>
          <w:sz w:val="24"/>
          <w:szCs w:val="24"/>
        </w:rPr>
      </w:pPr>
      <w:r w:rsidRPr="00527A11">
        <w:rPr>
          <w:b/>
          <w:sz w:val="24"/>
          <w:szCs w:val="24"/>
        </w:rPr>
        <w:t xml:space="preserve">(проф. д-р </w:t>
      </w:r>
      <w:r w:rsidR="00EA06FB">
        <w:rPr>
          <w:b/>
          <w:sz w:val="24"/>
          <w:szCs w:val="24"/>
        </w:rPr>
        <w:t>Д</w:t>
      </w:r>
      <w:r w:rsidRPr="00527A11">
        <w:rPr>
          <w:b/>
          <w:sz w:val="24"/>
          <w:szCs w:val="24"/>
        </w:rPr>
        <w:t xml:space="preserve">. </w:t>
      </w:r>
      <w:r w:rsidR="00EA06FB">
        <w:rPr>
          <w:b/>
          <w:sz w:val="24"/>
          <w:szCs w:val="24"/>
        </w:rPr>
        <w:t>Димитров</w:t>
      </w:r>
      <w:r w:rsidR="006E706A">
        <w:rPr>
          <w:b/>
          <w:sz w:val="24"/>
          <w:szCs w:val="24"/>
        </w:rPr>
        <w:t>, д.м.</w:t>
      </w:r>
      <w:r w:rsidRPr="00527A11">
        <w:rPr>
          <w:b/>
          <w:sz w:val="24"/>
          <w:szCs w:val="24"/>
        </w:rPr>
        <w:t>)</w:t>
      </w:r>
      <w:r w:rsidRPr="00527A11">
        <w:rPr>
          <w:sz w:val="24"/>
          <w:szCs w:val="24"/>
        </w:rPr>
        <w:t xml:space="preserve"> </w:t>
      </w:r>
    </w:p>
    <w:p w:rsidR="0058360B" w:rsidRPr="00527A11" w:rsidRDefault="0058360B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F56682" w:rsidRDefault="00F5668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F56682" w:rsidRDefault="00F5668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1450D8" w:rsidRDefault="001450D8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bookmarkStart w:id="0" w:name="_GoBack"/>
      <w:bookmarkEnd w:id="0"/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55D92" w:rsidRDefault="00E55D92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974A55" w:rsidRPr="00527A11" w:rsidRDefault="00974A55" w:rsidP="00974A55">
      <w:pPr>
        <w:widowControl w:val="0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7A11">
        <w:rPr>
          <w:sz w:val="24"/>
          <w:szCs w:val="24"/>
        </w:rPr>
        <w:t xml:space="preserve">Изготвил: </w:t>
      </w:r>
    </w:p>
    <w:p w:rsidR="00C86484" w:rsidRPr="00527A11" w:rsidRDefault="00BD65BB" w:rsidP="00184A5A">
      <w:pPr>
        <w:widowControl w:val="0"/>
        <w:overflowPunct/>
        <w:autoSpaceDE/>
        <w:autoSpaceDN/>
        <w:adjustRightInd/>
        <w:jc w:val="both"/>
        <w:textAlignment w:val="auto"/>
        <w:rPr>
          <w:i/>
          <w:sz w:val="24"/>
          <w:szCs w:val="24"/>
        </w:rPr>
      </w:pPr>
      <w:r>
        <w:rPr>
          <w:i/>
          <w:sz w:val="24"/>
          <w:szCs w:val="24"/>
        </w:rPr>
        <w:t>Ръководител проект</w:t>
      </w:r>
      <w:r w:rsidR="00CF6ED5" w:rsidRPr="00527A11">
        <w:rPr>
          <w:i/>
          <w:sz w:val="24"/>
          <w:szCs w:val="24"/>
        </w:rPr>
        <w:t>, д</w:t>
      </w:r>
      <w:r w:rsidR="00974A55" w:rsidRPr="00527A11">
        <w:rPr>
          <w:i/>
          <w:sz w:val="24"/>
          <w:szCs w:val="24"/>
        </w:rPr>
        <w:t>оц. Г. Цанев</w:t>
      </w:r>
    </w:p>
    <w:sectPr w:rsidR="00C86484" w:rsidRPr="00527A11" w:rsidSect="00903AB7">
      <w:footerReference w:type="default" r:id="rId8"/>
      <w:headerReference w:type="first" r:id="rId9"/>
      <w:footerReference w:type="first" r:id="rId10"/>
      <w:pgSz w:w="11906" w:h="16838" w:code="9"/>
      <w:pgMar w:top="567" w:right="99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09" w:rsidRDefault="00565009" w:rsidP="0039508B">
      <w:r>
        <w:separator/>
      </w:r>
    </w:p>
  </w:endnote>
  <w:endnote w:type="continuationSeparator" w:id="0">
    <w:p w:rsidR="00565009" w:rsidRDefault="00565009" w:rsidP="0039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185" w:rsidRPr="00393B6C" w:rsidRDefault="00341185" w:rsidP="000A6CBC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611CF9">
      <w:rPr>
        <w:b/>
        <w:bCs/>
        <w:i/>
        <w:noProof/>
      </w:rPr>
      <w:t>3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611CF9">
      <w:rPr>
        <w:b/>
        <w:bCs/>
        <w:i/>
        <w:noProof/>
      </w:rPr>
      <w:t>3</w:t>
    </w:r>
    <w:r w:rsidRPr="00393B6C">
      <w:rPr>
        <w:b/>
        <w:bCs/>
        <w:i/>
      </w:rPr>
      <w:fldChar w:fldCharType="end"/>
    </w:r>
  </w:p>
  <w:p w:rsidR="00341185" w:rsidRPr="00393B6C" w:rsidRDefault="00341185" w:rsidP="000A6CBC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185" w:rsidRPr="000A6CBC" w:rsidRDefault="00341185" w:rsidP="000A6CBC">
    <w:pPr>
      <w:tabs>
        <w:tab w:val="center" w:pos="4153"/>
        <w:tab w:val="right" w:pos="8306"/>
        <w:tab w:val="right" w:pos="9638"/>
      </w:tabs>
      <w:jc w:val="center"/>
      <w:rPr>
        <w:i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611CF9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611CF9">
      <w:rPr>
        <w:b/>
        <w:bCs/>
        <w:i/>
        <w:noProof/>
      </w:rPr>
      <w:t>3</w:t>
    </w:r>
    <w:r w:rsidRPr="00393B6C">
      <w:rPr>
        <w:b/>
        <w:bCs/>
        <w:i/>
      </w:rPr>
      <w:fldChar w:fldCharType="end"/>
    </w:r>
  </w:p>
  <w:p w:rsidR="00341185" w:rsidRPr="00393B6C" w:rsidRDefault="00341185" w:rsidP="000A6CBC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09" w:rsidRDefault="00565009" w:rsidP="0039508B">
      <w:r>
        <w:separator/>
      </w:r>
    </w:p>
  </w:footnote>
  <w:footnote w:type="continuationSeparator" w:id="0">
    <w:p w:rsidR="00565009" w:rsidRDefault="00565009" w:rsidP="0039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185" w:rsidRPr="00B11E41" w:rsidRDefault="00341185" w:rsidP="000A6CBC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092BEC4" wp14:editId="18AD0833">
          <wp:extent cx="6120130" cy="120840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1185" w:rsidRPr="000A6CBC" w:rsidRDefault="00341185" w:rsidP="000A6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7D5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077C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6C097F"/>
    <w:multiLevelType w:val="multilevel"/>
    <w:tmpl w:val="0402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18940E5A"/>
    <w:multiLevelType w:val="hybridMultilevel"/>
    <w:tmpl w:val="897A81A8"/>
    <w:lvl w:ilvl="0" w:tplc="25A810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7649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6C7B65"/>
    <w:multiLevelType w:val="hybridMultilevel"/>
    <w:tmpl w:val="F14C8F20"/>
    <w:lvl w:ilvl="0" w:tplc="B0620F2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24DDA"/>
    <w:multiLevelType w:val="hybridMultilevel"/>
    <w:tmpl w:val="897A81A8"/>
    <w:lvl w:ilvl="0" w:tplc="25A810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4"/>
    <w:rsid w:val="0000759E"/>
    <w:rsid w:val="000111A9"/>
    <w:rsid w:val="00021AFA"/>
    <w:rsid w:val="000460F9"/>
    <w:rsid w:val="0007639F"/>
    <w:rsid w:val="00083419"/>
    <w:rsid w:val="000840CB"/>
    <w:rsid w:val="00085BD8"/>
    <w:rsid w:val="00091FFE"/>
    <w:rsid w:val="00092C2C"/>
    <w:rsid w:val="00096848"/>
    <w:rsid w:val="000A6CBC"/>
    <w:rsid w:val="000B3999"/>
    <w:rsid w:val="000E0CBB"/>
    <w:rsid w:val="0010097B"/>
    <w:rsid w:val="00114355"/>
    <w:rsid w:val="00122642"/>
    <w:rsid w:val="00141581"/>
    <w:rsid w:val="00143E53"/>
    <w:rsid w:val="001450D8"/>
    <w:rsid w:val="00150B13"/>
    <w:rsid w:val="00154D76"/>
    <w:rsid w:val="0016199E"/>
    <w:rsid w:val="00161E8A"/>
    <w:rsid w:val="00166A74"/>
    <w:rsid w:val="00173400"/>
    <w:rsid w:val="001756AB"/>
    <w:rsid w:val="00184A5A"/>
    <w:rsid w:val="00186A53"/>
    <w:rsid w:val="00192DD2"/>
    <w:rsid w:val="001A2DB9"/>
    <w:rsid w:val="001A6FE5"/>
    <w:rsid w:val="001B473F"/>
    <w:rsid w:val="001B7B84"/>
    <w:rsid w:val="001C1E72"/>
    <w:rsid w:val="001D0B68"/>
    <w:rsid w:val="001D3C70"/>
    <w:rsid w:val="001D6FDE"/>
    <w:rsid w:val="002060F9"/>
    <w:rsid w:val="00214DFC"/>
    <w:rsid w:val="00215147"/>
    <w:rsid w:val="00236CE6"/>
    <w:rsid w:val="00255DCD"/>
    <w:rsid w:val="002805BE"/>
    <w:rsid w:val="00281016"/>
    <w:rsid w:val="002B5BE1"/>
    <w:rsid w:val="002B6853"/>
    <w:rsid w:val="002C1623"/>
    <w:rsid w:val="002C1A63"/>
    <w:rsid w:val="002C7774"/>
    <w:rsid w:val="002D43BD"/>
    <w:rsid w:val="002E4C4A"/>
    <w:rsid w:val="002F2511"/>
    <w:rsid w:val="00300D90"/>
    <w:rsid w:val="00311BC0"/>
    <w:rsid w:val="003140CC"/>
    <w:rsid w:val="00323BA5"/>
    <w:rsid w:val="00333633"/>
    <w:rsid w:val="003347F7"/>
    <w:rsid w:val="00341185"/>
    <w:rsid w:val="00344859"/>
    <w:rsid w:val="0036386B"/>
    <w:rsid w:val="00365AF6"/>
    <w:rsid w:val="00372424"/>
    <w:rsid w:val="00372F2C"/>
    <w:rsid w:val="00375A00"/>
    <w:rsid w:val="00376C3F"/>
    <w:rsid w:val="0039508B"/>
    <w:rsid w:val="003B4D75"/>
    <w:rsid w:val="003C06D2"/>
    <w:rsid w:val="003C6705"/>
    <w:rsid w:val="003E626B"/>
    <w:rsid w:val="003F4AE0"/>
    <w:rsid w:val="00403774"/>
    <w:rsid w:val="00412C0F"/>
    <w:rsid w:val="004136AD"/>
    <w:rsid w:val="0041511E"/>
    <w:rsid w:val="0041636B"/>
    <w:rsid w:val="00430433"/>
    <w:rsid w:val="0043047C"/>
    <w:rsid w:val="00434543"/>
    <w:rsid w:val="0043770E"/>
    <w:rsid w:val="00440286"/>
    <w:rsid w:val="00443BB1"/>
    <w:rsid w:val="00446A0F"/>
    <w:rsid w:val="00455A89"/>
    <w:rsid w:val="004716EC"/>
    <w:rsid w:val="004727A5"/>
    <w:rsid w:val="0047651D"/>
    <w:rsid w:val="00485EBE"/>
    <w:rsid w:val="004C3753"/>
    <w:rsid w:val="004D15E7"/>
    <w:rsid w:val="004E04E5"/>
    <w:rsid w:val="004E0C88"/>
    <w:rsid w:val="004E156E"/>
    <w:rsid w:val="004F5FF5"/>
    <w:rsid w:val="00501020"/>
    <w:rsid w:val="00512548"/>
    <w:rsid w:val="00527A11"/>
    <w:rsid w:val="005350A8"/>
    <w:rsid w:val="00535C27"/>
    <w:rsid w:val="00543814"/>
    <w:rsid w:val="0055166B"/>
    <w:rsid w:val="0056079F"/>
    <w:rsid w:val="00560D4A"/>
    <w:rsid w:val="00565009"/>
    <w:rsid w:val="00565A05"/>
    <w:rsid w:val="00571A49"/>
    <w:rsid w:val="0058360B"/>
    <w:rsid w:val="005A0ED2"/>
    <w:rsid w:val="005B16E0"/>
    <w:rsid w:val="005C0366"/>
    <w:rsid w:val="005C14A4"/>
    <w:rsid w:val="005C259F"/>
    <w:rsid w:val="005D1B13"/>
    <w:rsid w:val="005E0B52"/>
    <w:rsid w:val="005F5B8B"/>
    <w:rsid w:val="00611CF9"/>
    <w:rsid w:val="00637CB6"/>
    <w:rsid w:val="00657221"/>
    <w:rsid w:val="006660AC"/>
    <w:rsid w:val="00667881"/>
    <w:rsid w:val="006772CB"/>
    <w:rsid w:val="00687405"/>
    <w:rsid w:val="006947FD"/>
    <w:rsid w:val="006B1E91"/>
    <w:rsid w:val="006D349B"/>
    <w:rsid w:val="006D60D1"/>
    <w:rsid w:val="006D72BA"/>
    <w:rsid w:val="006E706A"/>
    <w:rsid w:val="006F0895"/>
    <w:rsid w:val="006F1BB9"/>
    <w:rsid w:val="006F2429"/>
    <w:rsid w:val="00714EEF"/>
    <w:rsid w:val="007218AD"/>
    <w:rsid w:val="00722F8F"/>
    <w:rsid w:val="00746781"/>
    <w:rsid w:val="007550A0"/>
    <w:rsid w:val="007602BD"/>
    <w:rsid w:val="00767C34"/>
    <w:rsid w:val="00770EF6"/>
    <w:rsid w:val="00785AC0"/>
    <w:rsid w:val="00797559"/>
    <w:rsid w:val="007A2403"/>
    <w:rsid w:val="007B6C13"/>
    <w:rsid w:val="007F1DEF"/>
    <w:rsid w:val="007F44BB"/>
    <w:rsid w:val="007F7EB8"/>
    <w:rsid w:val="0080006F"/>
    <w:rsid w:val="00810EB1"/>
    <w:rsid w:val="008127DE"/>
    <w:rsid w:val="00813AED"/>
    <w:rsid w:val="00825B49"/>
    <w:rsid w:val="00826F88"/>
    <w:rsid w:val="0083239D"/>
    <w:rsid w:val="00832573"/>
    <w:rsid w:val="00837A52"/>
    <w:rsid w:val="00840910"/>
    <w:rsid w:val="008626F0"/>
    <w:rsid w:val="00866350"/>
    <w:rsid w:val="00871664"/>
    <w:rsid w:val="0087228C"/>
    <w:rsid w:val="00892B68"/>
    <w:rsid w:val="008967E3"/>
    <w:rsid w:val="008A52A4"/>
    <w:rsid w:val="008D59A3"/>
    <w:rsid w:val="008F65E4"/>
    <w:rsid w:val="00902EDD"/>
    <w:rsid w:val="0090388D"/>
    <w:rsid w:val="00903AB7"/>
    <w:rsid w:val="00921674"/>
    <w:rsid w:val="00921703"/>
    <w:rsid w:val="00925115"/>
    <w:rsid w:val="00934990"/>
    <w:rsid w:val="00935D1E"/>
    <w:rsid w:val="00937C56"/>
    <w:rsid w:val="00943FA7"/>
    <w:rsid w:val="009454B4"/>
    <w:rsid w:val="009629CB"/>
    <w:rsid w:val="00974A55"/>
    <w:rsid w:val="009778E9"/>
    <w:rsid w:val="0099675D"/>
    <w:rsid w:val="009A79DE"/>
    <w:rsid w:val="009C76F7"/>
    <w:rsid w:val="009D02D2"/>
    <w:rsid w:val="009F5FBC"/>
    <w:rsid w:val="00A048BB"/>
    <w:rsid w:val="00A30297"/>
    <w:rsid w:val="00A3385E"/>
    <w:rsid w:val="00A46F9B"/>
    <w:rsid w:val="00A55125"/>
    <w:rsid w:val="00A7649C"/>
    <w:rsid w:val="00A83286"/>
    <w:rsid w:val="00A83614"/>
    <w:rsid w:val="00AB10BC"/>
    <w:rsid w:val="00AB4B55"/>
    <w:rsid w:val="00AB78CA"/>
    <w:rsid w:val="00AC078E"/>
    <w:rsid w:val="00AC494B"/>
    <w:rsid w:val="00AD78A2"/>
    <w:rsid w:val="00AE127D"/>
    <w:rsid w:val="00B03CF4"/>
    <w:rsid w:val="00B05BCA"/>
    <w:rsid w:val="00B167CE"/>
    <w:rsid w:val="00B25BE6"/>
    <w:rsid w:val="00B32174"/>
    <w:rsid w:val="00B42FBC"/>
    <w:rsid w:val="00B45739"/>
    <w:rsid w:val="00B52DA8"/>
    <w:rsid w:val="00B771A1"/>
    <w:rsid w:val="00B83C80"/>
    <w:rsid w:val="00B91A1F"/>
    <w:rsid w:val="00BA38CE"/>
    <w:rsid w:val="00BB00B1"/>
    <w:rsid w:val="00BB054D"/>
    <w:rsid w:val="00BC2A32"/>
    <w:rsid w:val="00BC2CB4"/>
    <w:rsid w:val="00BC55C4"/>
    <w:rsid w:val="00BD0823"/>
    <w:rsid w:val="00BD2F4C"/>
    <w:rsid w:val="00BD48B5"/>
    <w:rsid w:val="00BD65BB"/>
    <w:rsid w:val="00BD6B2C"/>
    <w:rsid w:val="00BE1075"/>
    <w:rsid w:val="00BE2C16"/>
    <w:rsid w:val="00BE3B9D"/>
    <w:rsid w:val="00BF0CCC"/>
    <w:rsid w:val="00BF2B2D"/>
    <w:rsid w:val="00BF41A6"/>
    <w:rsid w:val="00C00461"/>
    <w:rsid w:val="00C02961"/>
    <w:rsid w:val="00C12A72"/>
    <w:rsid w:val="00C16DA6"/>
    <w:rsid w:val="00C34183"/>
    <w:rsid w:val="00C40C48"/>
    <w:rsid w:val="00C47E53"/>
    <w:rsid w:val="00C65913"/>
    <w:rsid w:val="00C75D7D"/>
    <w:rsid w:val="00C823D7"/>
    <w:rsid w:val="00C83720"/>
    <w:rsid w:val="00C86484"/>
    <w:rsid w:val="00C92CA4"/>
    <w:rsid w:val="00C97600"/>
    <w:rsid w:val="00CA3698"/>
    <w:rsid w:val="00CB1E89"/>
    <w:rsid w:val="00CB62AA"/>
    <w:rsid w:val="00CC1A91"/>
    <w:rsid w:val="00CC32F0"/>
    <w:rsid w:val="00CC4EDB"/>
    <w:rsid w:val="00CC5133"/>
    <w:rsid w:val="00CE6EB4"/>
    <w:rsid w:val="00CE70F5"/>
    <w:rsid w:val="00CF6ED5"/>
    <w:rsid w:val="00D10459"/>
    <w:rsid w:val="00D11F60"/>
    <w:rsid w:val="00D15189"/>
    <w:rsid w:val="00D16BD8"/>
    <w:rsid w:val="00D176AF"/>
    <w:rsid w:val="00D46F0B"/>
    <w:rsid w:val="00D51A75"/>
    <w:rsid w:val="00D61CD6"/>
    <w:rsid w:val="00D66517"/>
    <w:rsid w:val="00D82E66"/>
    <w:rsid w:val="00D9340A"/>
    <w:rsid w:val="00D94F30"/>
    <w:rsid w:val="00DA078A"/>
    <w:rsid w:val="00DA5CE0"/>
    <w:rsid w:val="00DB0B1C"/>
    <w:rsid w:val="00DB332C"/>
    <w:rsid w:val="00DD3671"/>
    <w:rsid w:val="00DE2008"/>
    <w:rsid w:val="00DF0944"/>
    <w:rsid w:val="00DF5C48"/>
    <w:rsid w:val="00E17656"/>
    <w:rsid w:val="00E41F36"/>
    <w:rsid w:val="00E52D0E"/>
    <w:rsid w:val="00E55D92"/>
    <w:rsid w:val="00E673E5"/>
    <w:rsid w:val="00E733F9"/>
    <w:rsid w:val="00E812F7"/>
    <w:rsid w:val="00E82D7C"/>
    <w:rsid w:val="00E971D0"/>
    <w:rsid w:val="00EA06FB"/>
    <w:rsid w:val="00EB0AB2"/>
    <w:rsid w:val="00EC0159"/>
    <w:rsid w:val="00EC385E"/>
    <w:rsid w:val="00EE3CD0"/>
    <w:rsid w:val="00EE593E"/>
    <w:rsid w:val="00F1178B"/>
    <w:rsid w:val="00F11FC4"/>
    <w:rsid w:val="00F154EC"/>
    <w:rsid w:val="00F435CB"/>
    <w:rsid w:val="00F56682"/>
    <w:rsid w:val="00F6280D"/>
    <w:rsid w:val="00F63E78"/>
    <w:rsid w:val="00F71FDB"/>
    <w:rsid w:val="00F8571E"/>
    <w:rsid w:val="00F93D98"/>
    <w:rsid w:val="00F95017"/>
    <w:rsid w:val="00FA273C"/>
    <w:rsid w:val="00FB126F"/>
    <w:rsid w:val="00FC6E52"/>
    <w:rsid w:val="00FD0FC1"/>
    <w:rsid w:val="00FD3456"/>
    <w:rsid w:val="00FD5365"/>
    <w:rsid w:val="00FD63D8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CA648"/>
  <w15:docId w15:val="{67B6DAC9-F493-491D-96AC-A577237E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06A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styleId="Heading2">
    <w:name w:val="heading 2"/>
    <w:basedOn w:val="Normal"/>
    <w:link w:val="Heading2Char"/>
    <w:uiPriority w:val="9"/>
    <w:qFormat/>
    <w:rsid w:val="008325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2573"/>
    <w:rPr>
      <w:rFonts w:eastAsia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32573"/>
    <w:rPr>
      <w:b/>
      <w:bCs/>
    </w:rPr>
  </w:style>
  <w:style w:type="character" w:styleId="Emphasis">
    <w:name w:val="Emphasis"/>
    <w:basedOn w:val="DefaultParagraphFont"/>
    <w:uiPriority w:val="20"/>
    <w:qFormat/>
    <w:rsid w:val="00832573"/>
    <w:rPr>
      <w:i/>
      <w:iCs/>
    </w:rPr>
  </w:style>
  <w:style w:type="character" w:styleId="Hyperlink">
    <w:name w:val="Hyperlink"/>
    <w:basedOn w:val="DefaultParagraphFont"/>
    <w:rsid w:val="00C86484"/>
    <w:rPr>
      <w:color w:val="0000FF"/>
      <w:u w:val="single"/>
    </w:rPr>
  </w:style>
  <w:style w:type="paragraph" w:styleId="Footer">
    <w:name w:val="footer"/>
    <w:basedOn w:val="Normal"/>
    <w:link w:val="FooterChar"/>
    <w:rsid w:val="007F44BB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7F44BB"/>
    <w:rPr>
      <w:rFonts w:eastAsia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950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08B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974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A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A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E44-6240-4AE2-AF89-C95B2C27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11</cp:revision>
  <cp:lastPrinted>2022-11-07T09:11:00Z</cp:lastPrinted>
  <dcterms:created xsi:type="dcterms:W3CDTF">2022-11-06T12:02:00Z</dcterms:created>
  <dcterms:modified xsi:type="dcterms:W3CDTF">2022-11-07T09:12:00Z</dcterms:modified>
</cp:coreProperties>
</file>